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7" w:rsidRDefault="00825A67" w:rsidP="00D3521E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05DD1" w:rsidRDefault="00D3521E" w:rsidP="00D3521E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825A67">
        <w:rPr>
          <w:rFonts w:ascii="Times New Roman" w:hAnsi="Times New Roman" w:cs="Times New Roman"/>
          <w:sz w:val="28"/>
          <w:szCs w:val="28"/>
        </w:rPr>
        <w:t>Ы</w:t>
      </w:r>
    </w:p>
    <w:p w:rsidR="00D3521E" w:rsidRPr="00371F98" w:rsidRDefault="00D3521E" w:rsidP="00D3521E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905DD1" w:rsidRDefault="00DC4E0D" w:rsidP="00D352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5DD1" w:rsidRPr="00371F98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905DD1">
        <w:rPr>
          <w:rFonts w:ascii="Times New Roman" w:hAnsi="Times New Roman" w:cs="Times New Roman"/>
          <w:sz w:val="28"/>
          <w:szCs w:val="28"/>
        </w:rPr>
        <w:t>департамента</w:t>
      </w:r>
      <w:r w:rsidR="00B85F91">
        <w:rPr>
          <w:rFonts w:ascii="Times New Roman" w:hAnsi="Times New Roman" w:cs="Times New Roman"/>
          <w:sz w:val="28"/>
          <w:szCs w:val="28"/>
        </w:rPr>
        <w:t xml:space="preserve"> </w:t>
      </w:r>
      <w:r w:rsidR="00905DD1">
        <w:rPr>
          <w:rFonts w:ascii="Times New Roman" w:hAnsi="Times New Roman" w:cs="Times New Roman"/>
          <w:sz w:val="28"/>
          <w:szCs w:val="28"/>
        </w:rPr>
        <w:t>социальной защит</w:t>
      </w:r>
      <w:r w:rsidR="00B85F91">
        <w:rPr>
          <w:rFonts w:ascii="Times New Roman" w:hAnsi="Times New Roman" w:cs="Times New Roman"/>
          <w:sz w:val="28"/>
          <w:szCs w:val="28"/>
        </w:rPr>
        <w:t>ы</w:t>
      </w:r>
      <w:r w:rsidR="00905DD1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905DD1" w:rsidRPr="00371F98" w:rsidRDefault="00905DD1" w:rsidP="00D352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905DD1" w:rsidRPr="00371F98" w:rsidRDefault="00905DD1" w:rsidP="00D352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71F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4FB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A4FB9">
        <w:rPr>
          <w:rFonts w:ascii="Times New Roman" w:hAnsi="Times New Roman" w:cs="Times New Roman"/>
          <w:sz w:val="28"/>
          <w:szCs w:val="28"/>
        </w:rPr>
        <w:t xml:space="preserve">января 2018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A4FB9">
        <w:rPr>
          <w:rFonts w:ascii="Times New Roman" w:hAnsi="Times New Roman" w:cs="Times New Roman"/>
          <w:sz w:val="28"/>
          <w:szCs w:val="28"/>
        </w:rPr>
        <w:t>10-ОД</w:t>
      </w:r>
    </w:p>
    <w:p w:rsidR="00905DD1" w:rsidRDefault="00905DD1" w:rsidP="00905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5DD1" w:rsidRPr="00E91BFE" w:rsidRDefault="004876F8" w:rsidP="00905DD1">
      <w:pPr>
        <w:pStyle w:val="ConsPlusTitle"/>
        <w:jc w:val="center"/>
        <w:outlineLvl w:val="0"/>
      </w:pPr>
      <w:r>
        <w:t>ТАРИФЫ</w:t>
      </w:r>
    </w:p>
    <w:p w:rsidR="007748B2" w:rsidRPr="00825A67" w:rsidRDefault="004876F8" w:rsidP="00905DD1">
      <w:pPr>
        <w:pStyle w:val="ConsPlusTitle"/>
        <w:jc w:val="center"/>
        <w:outlineLvl w:val="0"/>
        <w:rPr>
          <w:b w:val="0"/>
        </w:rPr>
      </w:pPr>
      <w:r w:rsidRPr="004876F8">
        <w:rPr>
          <w:b w:val="0"/>
        </w:rPr>
        <w:t xml:space="preserve">на социальные услуги на основании </w:t>
      </w:r>
      <w:proofErr w:type="spellStart"/>
      <w:r w:rsidRPr="004876F8">
        <w:rPr>
          <w:b w:val="0"/>
        </w:rPr>
        <w:t>подушевых</w:t>
      </w:r>
      <w:proofErr w:type="spellEnd"/>
      <w:r w:rsidRPr="004876F8">
        <w:rPr>
          <w:b w:val="0"/>
        </w:rPr>
        <w:t xml:space="preserve"> нормативов финансирования социальных услуг, предоставляемые организациями социального обслуживания, расположенными</w:t>
      </w:r>
      <w:r w:rsidRPr="00825A67">
        <w:rPr>
          <w:b w:val="0"/>
        </w:rPr>
        <w:t xml:space="preserve"> </w:t>
      </w:r>
      <w:r w:rsidRPr="004876F8">
        <w:rPr>
          <w:b w:val="0"/>
        </w:rPr>
        <w:t>на территории муниципального образования город Салехард</w:t>
      </w:r>
    </w:p>
    <w:p w:rsidR="00825A67" w:rsidRDefault="00825A67" w:rsidP="00905DD1">
      <w:pPr>
        <w:pStyle w:val="ConsPlusTitle"/>
        <w:jc w:val="center"/>
        <w:outlineLvl w:val="0"/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5718"/>
        <w:gridCol w:w="1418"/>
        <w:gridCol w:w="1349"/>
        <w:gridCol w:w="1420"/>
      </w:tblGrid>
      <w:tr w:rsidR="007A4868" w:rsidRPr="005F6B7E" w:rsidTr="005F6B7E">
        <w:trPr>
          <w:trHeight w:val="300"/>
        </w:trPr>
        <w:tc>
          <w:tcPr>
            <w:tcW w:w="520" w:type="dxa"/>
            <w:vMerge w:val="restart"/>
            <w:shd w:val="clear" w:color="auto" w:fill="auto"/>
            <w:hideMark/>
          </w:tcPr>
          <w:p w:rsidR="007A4868" w:rsidRPr="005F6B7E" w:rsidRDefault="007A4868" w:rsidP="007A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F6B7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F6B7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718" w:type="dxa"/>
            <w:vMerge w:val="restart"/>
            <w:shd w:val="clear" w:color="auto" w:fill="auto"/>
            <w:hideMark/>
          </w:tcPr>
          <w:p w:rsidR="007A4868" w:rsidRPr="005F6B7E" w:rsidRDefault="00EC7C52" w:rsidP="00EC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  <w:bCs/>
              </w:rPr>
              <w:t>Наименование услуги в соответствии с Законом Ямало-Ненецкого автономного округа от 01 декабря 2014 года № 109-ЗАО «</w:t>
            </w:r>
            <w:r w:rsidRPr="005F6B7E">
              <w:rPr>
                <w:rFonts w:ascii="Times New Roman" w:hAnsi="Times New Roman" w:cs="Times New Roman"/>
              </w:rPr>
              <w:t>О некоторых вопросах организации социального обслуживания граждан в Ямало-Ненецком автономном округе»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A4868" w:rsidRPr="005F6B7E" w:rsidRDefault="007A4868" w:rsidP="007A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9" w:type="dxa"/>
            <w:gridSpan w:val="2"/>
            <w:shd w:val="clear" w:color="auto" w:fill="auto"/>
            <w:hideMark/>
          </w:tcPr>
          <w:p w:rsidR="007A4868" w:rsidRPr="005F6B7E" w:rsidRDefault="007A4868" w:rsidP="007A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Тариф (руб.)</w:t>
            </w:r>
          </w:p>
        </w:tc>
      </w:tr>
      <w:tr w:rsidR="007A4868" w:rsidRPr="005F6B7E" w:rsidTr="005F6B7E">
        <w:trPr>
          <w:trHeight w:val="930"/>
        </w:trPr>
        <w:tc>
          <w:tcPr>
            <w:tcW w:w="520" w:type="dxa"/>
            <w:vMerge/>
            <w:vAlign w:val="center"/>
            <w:hideMark/>
          </w:tcPr>
          <w:p w:rsidR="007A4868" w:rsidRPr="005F6B7E" w:rsidRDefault="007A4868" w:rsidP="007A4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8" w:type="dxa"/>
            <w:vMerge/>
            <w:vAlign w:val="center"/>
            <w:hideMark/>
          </w:tcPr>
          <w:p w:rsidR="007A4868" w:rsidRPr="005F6B7E" w:rsidRDefault="007A4868" w:rsidP="007A4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A4868" w:rsidRPr="005F6B7E" w:rsidRDefault="007A4868" w:rsidP="007A4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7A4868" w:rsidRPr="005F6B7E" w:rsidRDefault="007A4868" w:rsidP="007A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для городской местности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7A4868" w:rsidRPr="005F6B7E" w:rsidRDefault="007A4868" w:rsidP="007A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для сельской местности</w:t>
            </w:r>
          </w:p>
        </w:tc>
      </w:tr>
      <w:tr w:rsidR="007A4868" w:rsidRPr="005F6B7E" w:rsidTr="005F6B7E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4868" w:rsidRPr="005F6B7E" w:rsidRDefault="007A4868" w:rsidP="007A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7A4868" w:rsidRPr="005F6B7E" w:rsidRDefault="007A4868" w:rsidP="007A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4868" w:rsidRPr="005F6B7E" w:rsidRDefault="007A4868" w:rsidP="007A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7A4868" w:rsidRPr="005F6B7E" w:rsidRDefault="007A4868" w:rsidP="007A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A4868" w:rsidRPr="005F6B7E" w:rsidRDefault="007A4868" w:rsidP="007A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19F1" w:rsidRPr="005F6B7E" w:rsidTr="003A19F1">
        <w:trPr>
          <w:trHeight w:val="273"/>
        </w:trPr>
        <w:tc>
          <w:tcPr>
            <w:tcW w:w="520" w:type="dxa"/>
            <w:shd w:val="clear" w:color="auto" w:fill="auto"/>
            <w:noWrap/>
            <w:hideMark/>
          </w:tcPr>
          <w:p w:rsidR="003A19F1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18" w:type="dxa"/>
            <w:shd w:val="clear" w:color="auto" w:fill="auto"/>
            <w:hideMark/>
          </w:tcPr>
          <w:p w:rsidR="003A19F1" w:rsidRPr="005F6B7E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A19F1" w:rsidRPr="005F6B7E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3A19F1" w:rsidRPr="005F6B7E" w:rsidRDefault="003A19F1" w:rsidP="003A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3A19F1" w:rsidRPr="005F6B7E" w:rsidRDefault="003A19F1" w:rsidP="003A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6270" w:rsidRPr="005F6B7E" w:rsidTr="005F6B7E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3E6270" w:rsidRPr="005F6B7E" w:rsidRDefault="003E6270" w:rsidP="003E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Срочные социальные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6B7E" w:rsidRPr="005F6B7E" w:rsidTr="005F6B7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718" w:type="dxa"/>
            <w:shd w:val="clear" w:color="auto" w:fill="auto"/>
            <w:hideMark/>
          </w:tcPr>
          <w:p w:rsidR="005F6B7E" w:rsidRPr="005F6B7E" w:rsidRDefault="005F6B7E" w:rsidP="005F6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435,62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456,02</w:t>
            </w:r>
          </w:p>
        </w:tc>
      </w:tr>
      <w:tr w:rsidR="005F6B7E" w:rsidRPr="005F6B7E" w:rsidTr="005F6B7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5718" w:type="dxa"/>
            <w:shd w:val="clear" w:color="auto" w:fill="auto"/>
            <w:hideMark/>
          </w:tcPr>
          <w:p w:rsidR="005F6B7E" w:rsidRPr="005F6B7E" w:rsidRDefault="005F6B7E" w:rsidP="005F6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одеждой и обувью и другими предметами первой необходимости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3 332,67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3 573,46</w:t>
            </w:r>
          </w:p>
        </w:tc>
      </w:tr>
      <w:tr w:rsidR="005F6B7E" w:rsidRPr="005F6B7E" w:rsidTr="005F6B7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718" w:type="dxa"/>
            <w:shd w:val="clear" w:color="auto" w:fill="auto"/>
            <w:hideMark/>
          </w:tcPr>
          <w:p w:rsidR="005F6B7E" w:rsidRPr="005F6B7E" w:rsidRDefault="005F6B7E" w:rsidP="005F6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временного жилого помещения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2 811,56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440,39</w:t>
            </w:r>
          </w:p>
        </w:tc>
      </w:tr>
      <w:tr w:rsidR="005F6B7E" w:rsidRPr="005F6B7E" w:rsidTr="005F6B7E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5718" w:type="dxa"/>
            <w:shd w:val="clear" w:color="auto" w:fill="auto"/>
            <w:hideMark/>
          </w:tcPr>
          <w:p w:rsidR="005F6B7E" w:rsidRPr="005F6B7E" w:rsidRDefault="005F6B7E" w:rsidP="005F6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153,06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157,51</w:t>
            </w:r>
          </w:p>
        </w:tc>
      </w:tr>
      <w:tr w:rsidR="005F6B7E" w:rsidRPr="005F6B7E" w:rsidTr="005F6B7E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718" w:type="dxa"/>
            <w:shd w:val="clear" w:color="auto" w:fill="auto"/>
            <w:hideMark/>
          </w:tcPr>
          <w:p w:rsidR="005F6B7E" w:rsidRPr="005F6B7E" w:rsidRDefault="005F6B7E" w:rsidP="005F6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127,02</w:t>
            </w:r>
          </w:p>
        </w:tc>
      </w:tr>
      <w:tr w:rsidR="005F6B7E" w:rsidRPr="005F6B7E" w:rsidTr="005F6B7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5718" w:type="dxa"/>
            <w:shd w:val="clear" w:color="auto" w:fill="auto"/>
            <w:hideMark/>
          </w:tcPr>
          <w:p w:rsidR="005F6B7E" w:rsidRPr="005F6B7E" w:rsidRDefault="005F6B7E" w:rsidP="005F6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Перевозка на автотранспорте "Социальное такси"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645,05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F6B7E" w:rsidRPr="005F6B7E" w:rsidRDefault="005F6B7E" w:rsidP="005F6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679,10</w:t>
            </w:r>
          </w:p>
        </w:tc>
      </w:tr>
    </w:tbl>
    <w:p w:rsidR="007A4868" w:rsidRDefault="007A4868" w:rsidP="00905DD1">
      <w:pPr>
        <w:pStyle w:val="ConsPlusTitle"/>
        <w:jc w:val="center"/>
        <w:outlineLvl w:val="0"/>
      </w:pPr>
    </w:p>
    <w:p w:rsidR="00520F0B" w:rsidRDefault="00520F0B" w:rsidP="00520F0B">
      <w:pPr>
        <w:pageBreakBefore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20F0B" w:rsidRDefault="00520F0B" w:rsidP="00520F0B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20F0B" w:rsidRPr="00371F98" w:rsidRDefault="00520F0B" w:rsidP="00520F0B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520F0B" w:rsidRDefault="00520F0B" w:rsidP="00520F0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1F98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</w:t>
      </w:r>
    </w:p>
    <w:p w:rsidR="00520F0B" w:rsidRPr="00371F98" w:rsidRDefault="00520F0B" w:rsidP="00520F0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520F0B" w:rsidRPr="00371F98" w:rsidRDefault="00520F0B" w:rsidP="00520F0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71F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4FB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A4FB9">
        <w:rPr>
          <w:rFonts w:ascii="Times New Roman" w:hAnsi="Times New Roman" w:cs="Times New Roman"/>
          <w:sz w:val="28"/>
          <w:szCs w:val="28"/>
        </w:rPr>
        <w:t xml:space="preserve"> января 2018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A4FB9">
        <w:rPr>
          <w:rFonts w:ascii="Times New Roman" w:hAnsi="Times New Roman" w:cs="Times New Roman"/>
          <w:sz w:val="28"/>
          <w:szCs w:val="28"/>
        </w:rPr>
        <w:t>10-ОД</w:t>
      </w:r>
    </w:p>
    <w:p w:rsidR="00520F0B" w:rsidRDefault="00520F0B" w:rsidP="00520F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0F0B" w:rsidRPr="00E91BFE" w:rsidRDefault="00520F0B" w:rsidP="00520F0B">
      <w:pPr>
        <w:pStyle w:val="ConsPlusTitle"/>
        <w:jc w:val="center"/>
        <w:outlineLvl w:val="0"/>
      </w:pPr>
      <w:r>
        <w:t>ТАРИФЫ</w:t>
      </w:r>
    </w:p>
    <w:p w:rsidR="00520F0B" w:rsidRDefault="00520F0B" w:rsidP="00520F0B">
      <w:pPr>
        <w:pStyle w:val="ConsPlusTitle"/>
        <w:jc w:val="center"/>
        <w:outlineLvl w:val="0"/>
        <w:rPr>
          <w:b w:val="0"/>
        </w:rPr>
      </w:pPr>
      <w:r w:rsidRPr="004876F8">
        <w:rPr>
          <w:b w:val="0"/>
        </w:rPr>
        <w:t xml:space="preserve">на социальные услуги на основании </w:t>
      </w:r>
      <w:proofErr w:type="spellStart"/>
      <w:r w:rsidRPr="004876F8">
        <w:rPr>
          <w:b w:val="0"/>
        </w:rPr>
        <w:t>подушевых</w:t>
      </w:r>
      <w:proofErr w:type="spellEnd"/>
      <w:r w:rsidRPr="004876F8">
        <w:rPr>
          <w:b w:val="0"/>
        </w:rPr>
        <w:t xml:space="preserve"> нормативов финансирования социальных услуг, предоставляемые организациями социального обслуживания, расположенными</w:t>
      </w:r>
      <w:r w:rsidRPr="00825A67">
        <w:rPr>
          <w:b w:val="0"/>
        </w:rPr>
        <w:t xml:space="preserve"> </w:t>
      </w:r>
      <w:r w:rsidRPr="004876F8">
        <w:rPr>
          <w:b w:val="0"/>
        </w:rPr>
        <w:t>на территории муниципальн</w:t>
      </w:r>
      <w:r>
        <w:rPr>
          <w:b w:val="0"/>
        </w:rPr>
        <w:t>ых</w:t>
      </w:r>
      <w:r w:rsidRPr="004876F8">
        <w:rPr>
          <w:b w:val="0"/>
        </w:rPr>
        <w:t xml:space="preserve"> образовани</w:t>
      </w:r>
      <w:r>
        <w:rPr>
          <w:b w:val="0"/>
        </w:rPr>
        <w:t>й</w:t>
      </w:r>
      <w:r w:rsidRPr="004876F8">
        <w:rPr>
          <w:b w:val="0"/>
        </w:rPr>
        <w:t xml:space="preserve"> </w:t>
      </w:r>
    </w:p>
    <w:p w:rsidR="00520F0B" w:rsidRPr="00825A67" w:rsidRDefault="00520F0B" w:rsidP="00520F0B">
      <w:pPr>
        <w:pStyle w:val="ConsPlusTitle"/>
        <w:jc w:val="center"/>
        <w:outlineLvl w:val="0"/>
        <w:rPr>
          <w:b w:val="0"/>
        </w:rPr>
      </w:pPr>
      <w:r w:rsidRPr="004876F8">
        <w:rPr>
          <w:b w:val="0"/>
        </w:rPr>
        <w:t xml:space="preserve">город </w:t>
      </w:r>
      <w:r>
        <w:rPr>
          <w:b w:val="0"/>
        </w:rPr>
        <w:t>Лабытнанги и город Новый Уренгой</w:t>
      </w:r>
    </w:p>
    <w:p w:rsidR="000E51A8" w:rsidRDefault="000E51A8" w:rsidP="00520F0B">
      <w:pPr>
        <w:pStyle w:val="ConsPlusTitle"/>
        <w:jc w:val="center"/>
        <w:outlineLvl w:val="0"/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6427"/>
        <w:gridCol w:w="1559"/>
        <w:gridCol w:w="1842"/>
      </w:tblGrid>
      <w:tr w:rsidR="00650AD8" w:rsidRPr="005F6B7E" w:rsidTr="00650AD8">
        <w:trPr>
          <w:trHeight w:val="300"/>
        </w:trPr>
        <w:tc>
          <w:tcPr>
            <w:tcW w:w="520" w:type="dxa"/>
            <w:vMerge w:val="restart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F6B7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F6B7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427" w:type="dxa"/>
            <w:vMerge w:val="restart"/>
            <w:shd w:val="clear" w:color="auto" w:fill="auto"/>
            <w:hideMark/>
          </w:tcPr>
          <w:p w:rsidR="00650AD8" w:rsidRPr="005F6B7E" w:rsidRDefault="00650AD8" w:rsidP="000E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  <w:bCs/>
              </w:rPr>
              <w:t>Наименование услуги в соответствии с Законом Ямало-Ненецкого автономного округа от 01 декабря 2014 года № 109-ЗАО «</w:t>
            </w:r>
            <w:r w:rsidRPr="005F6B7E">
              <w:rPr>
                <w:rFonts w:ascii="Times New Roman" w:hAnsi="Times New Roman" w:cs="Times New Roman"/>
              </w:rPr>
              <w:t>О некоторых вопросах организации социального обслуживания граждан в Ямало-Ненецком автономном округе»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Тариф (руб.)</w:t>
            </w:r>
          </w:p>
        </w:tc>
      </w:tr>
      <w:tr w:rsidR="00650AD8" w:rsidRPr="005F6B7E" w:rsidTr="00650AD8">
        <w:trPr>
          <w:trHeight w:val="930"/>
        </w:trPr>
        <w:tc>
          <w:tcPr>
            <w:tcW w:w="520" w:type="dxa"/>
            <w:vMerge/>
            <w:vAlign w:val="center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7" w:type="dxa"/>
            <w:vMerge/>
            <w:vAlign w:val="center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для городской местности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27" w:type="dxa"/>
            <w:shd w:val="clear" w:color="auto" w:fill="auto"/>
            <w:vAlign w:val="center"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0AD8" w:rsidRPr="005F6B7E" w:rsidTr="00650AD8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(стационар) </w:t>
            </w:r>
          </w:p>
        </w:tc>
      </w:tr>
      <w:tr w:rsidR="00650AD8" w:rsidRPr="005F6B7E" w:rsidTr="00650AD8">
        <w:trPr>
          <w:trHeight w:val="94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площади жилых помещений согласно утвержденным нормативам (в том числе предоставление в пользование мебели, уборка жилых помещений и мест общего пользования)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343,45</w:t>
            </w:r>
          </w:p>
        </w:tc>
      </w:tr>
      <w:tr w:rsidR="00650AD8" w:rsidRPr="005F6B7E" w:rsidTr="00650AD8">
        <w:trPr>
          <w:trHeight w:val="208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питанием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согласно утвержденным нормативам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657,84</w:t>
            </w:r>
          </w:p>
        </w:tc>
      </w:tr>
      <w:tr w:rsidR="00650AD8" w:rsidRPr="005F6B7E" w:rsidTr="00650AD8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84,35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172,64</w:t>
            </w:r>
          </w:p>
        </w:tc>
      </w:tr>
      <w:tr w:rsidR="00650AD8" w:rsidRPr="005F6B7E" w:rsidTr="00650AD8">
        <w:trPr>
          <w:trHeight w:val="279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написании и прочтении писем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84,20</w:t>
            </w:r>
          </w:p>
        </w:tc>
      </w:tr>
      <w:tr w:rsidR="00650AD8" w:rsidRPr="005F6B7E" w:rsidTr="00650AD8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ритуальных услуг (при отсутств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ии у у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>мерших получателей социальных услуг родственником или их нежелание заняться погребением) (только для стационарной формы социального обслуживания)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93 730,34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87,23</w:t>
            </w:r>
          </w:p>
        </w:tc>
      </w:tr>
      <w:tr w:rsidR="00650AD8" w:rsidRPr="005F6B7E" w:rsidTr="00650AD8">
        <w:trPr>
          <w:trHeight w:val="623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65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59" w:type="dxa"/>
            <w:shd w:val="clear" w:color="auto" w:fill="auto"/>
            <w:hideMark/>
          </w:tcPr>
          <w:p w:rsidR="00650AD8" w:rsidRPr="005F6B7E" w:rsidRDefault="00650AD8" w:rsidP="0065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650A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271,96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64,60</w:t>
            </w:r>
          </w:p>
        </w:tc>
      </w:tr>
      <w:tr w:rsidR="00650AD8" w:rsidRPr="005F6B7E" w:rsidTr="00650AD8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(полустационар)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питанием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согласно утвержденным нормативам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238,56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180,34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  <w:p w:rsidR="003A19F1" w:rsidRPr="005F6B7E" w:rsidRDefault="003A19F1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70,34</w:t>
            </w:r>
          </w:p>
        </w:tc>
      </w:tr>
      <w:tr w:rsidR="003A19F1" w:rsidRPr="005F6B7E" w:rsidTr="003A19F1">
        <w:trPr>
          <w:trHeight w:val="273"/>
        </w:trPr>
        <w:tc>
          <w:tcPr>
            <w:tcW w:w="520" w:type="dxa"/>
            <w:shd w:val="clear" w:color="auto" w:fill="auto"/>
            <w:noWrap/>
            <w:hideMark/>
          </w:tcPr>
          <w:p w:rsidR="003A19F1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427" w:type="dxa"/>
            <w:shd w:val="clear" w:color="auto" w:fill="auto"/>
            <w:hideMark/>
          </w:tcPr>
          <w:p w:rsidR="003A19F1" w:rsidRPr="005F6B7E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F1" w:rsidRPr="005F6B7E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A19F1" w:rsidRPr="005F6B7E" w:rsidRDefault="003A19F1" w:rsidP="003A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0AD8" w:rsidRPr="005F6B7E" w:rsidTr="00650AD8">
        <w:trPr>
          <w:trHeight w:val="557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275,50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66,14</w:t>
            </w:r>
          </w:p>
        </w:tc>
      </w:tr>
      <w:tr w:rsidR="00650AD8" w:rsidRPr="005F6B7E" w:rsidTr="00650AD8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(на дому)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650AD8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463,66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427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приготовлении пищи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406,71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992,93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1 040,93</w:t>
            </w:r>
          </w:p>
        </w:tc>
      </w:tr>
      <w:tr w:rsidR="00650AD8" w:rsidRPr="005F6B7E" w:rsidTr="00650AD8">
        <w:trPr>
          <w:trHeight w:val="83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259,01</w:t>
            </w:r>
          </w:p>
        </w:tc>
      </w:tr>
      <w:tr w:rsidR="00650AD8" w:rsidRPr="005F6B7E" w:rsidTr="00650AD8">
        <w:trPr>
          <w:trHeight w:val="249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в проведении ремонта жилых помещений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8 066,75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Уборка жилых помещений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374,86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Сопровождение вне дома, в том числе к врачу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367,50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направлении в стационарные организации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3 712,53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кратковременного присмотра за детьми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499,85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83,18</w:t>
            </w:r>
          </w:p>
        </w:tc>
      </w:tr>
      <w:tr w:rsidR="00650AD8" w:rsidRPr="005F6B7E" w:rsidTr="00650AD8">
        <w:trPr>
          <w:trHeight w:val="463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648,17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67,54</w:t>
            </w:r>
          </w:p>
        </w:tc>
      </w:tr>
      <w:tr w:rsidR="00650AD8" w:rsidRPr="005F6B7E" w:rsidTr="00650AD8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1 835,09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проведении медико-социальной экспертизы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2 827,52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организации прохождения диспансеризации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2 282,90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Содействие в госпитализации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нуждающихся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в лечебно-профилактические организации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1 876,32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первой доврачебной помощи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486,08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529,50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оказании стоматологической помощи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1 600,79</w:t>
            </w:r>
          </w:p>
        </w:tc>
      </w:tr>
      <w:tr w:rsidR="00650AD8" w:rsidRPr="005F6B7E" w:rsidTr="00650AD8">
        <w:trPr>
          <w:trHeight w:val="789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149,99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206,89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79,50</w:t>
            </w:r>
          </w:p>
        </w:tc>
      </w:tr>
      <w:tr w:rsidR="00650AD8" w:rsidRPr="005F6B7E" w:rsidTr="00650AD8">
        <w:trPr>
          <w:trHeight w:val="135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81,91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385,16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203,32</w:t>
            </w:r>
          </w:p>
        </w:tc>
      </w:tr>
      <w:tr w:rsidR="003A19F1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3A19F1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427" w:type="dxa"/>
            <w:shd w:val="clear" w:color="auto" w:fill="auto"/>
            <w:hideMark/>
          </w:tcPr>
          <w:p w:rsidR="003A19F1" w:rsidRPr="005F6B7E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F1" w:rsidRPr="005F6B7E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A19F1" w:rsidRPr="005F6B7E" w:rsidRDefault="003A19F1" w:rsidP="003A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0AD8" w:rsidRPr="005F6B7E" w:rsidTr="00650AD8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46,82</w:t>
            </w:r>
          </w:p>
        </w:tc>
      </w:tr>
      <w:tr w:rsidR="00650AD8" w:rsidRPr="005F6B7E" w:rsidTr="00650AD8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(полустационар)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650AD8">
        <w:trPr>
          <w:trHeight w:val="75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131,24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252,23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92,19</w:t>
            </w:r>
          </w:p>
        </w:tc>
      </w:tr>
      <w:tr w:rsidR="00650AD8" w:rsidRPr="005F6B7E" w:rsidTr="00650AD8">
        <w:trPr>
          <w:trHeight w:val="1274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65,13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394,83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200,13</w:t>
            </w:r>
          </w:p>
        </w:tc>
      </w:tr>
      <w:tr w:rsidR="00650AD8" w:rsidRPr="005F6B7E" w:rsidTr="00650AD8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69,35</w:t>
            </w:r>
          </w:p>
        </w:tc>
      </w:tr>
      <w:tr w:rsidR="00650AD8" w:rsidRPr="005F6B7E" w:rsidTr="00650AD8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(на дому)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650AD8">
        <w:trPr>
          <w:trHeight w:val="693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129,98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249,10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105,91</w:t>
            </w:r>
          </w:p>
        </w:tc>
      </w:tr>
      <w:tr w:rsidR="00650AD8" w:rsidRPr="005F6B7E" w:rsidTr="00650AD8">
        <w:trPr>
          <w:trHeight w:val="133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83,27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353,96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226,86</w:t>
            </w:r>
          </w:p>
        </w:tc>
      </w:tr>
      <w:tr w:rsidR="00650AD8" w:rsidRPr="005F6B7E" w:rsidTr="00650AD8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91,09</w:t>
            </w:r>
          </w:p>
        </w:tc>
      </w:tr>
      <w:tr w:rsidR="00650AD8" w:rsidRPr="005F6B7E" w:rsidTr="00650AD8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420,25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Психологическая диагностика и обследование личности, за исключением социального обслуживания на дому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1 821,16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122,41</w:t>
            </w:r>
          </w:p>
        </w:tc>
      </w:tr>
      <w:tr w:rsidR="00650AD8" w:rsidRPr="005F6B7E" w:rsidTr="00650AD8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психологической (экстренной психологической) помощи и поддержки, в том числе получателям социальных услуг, осуществляющим уход на дому за тяжелобольными получателями социальных услуг</w:t>
            </w:r>
          </w:p>
          <w:p w:rsidR="003A19F1" w:rsidRPr="005F6B7E" w:rsidRDefault="003A19F1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144,39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427" w:type="dxa"/>
            <w:shd w:val="clear" w:color="auto" w:fill="auto"/>
            <w:hideMark/>
          </w:tcPr>
          <w:p w:rsidR="003A19F1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564,15</w:t>
            </w:r>
          </w:p>
        </w:tc>
      </w:tr>
      <w:tr w:rsidR="00650AD8" w:rsidRPr="005F6B7E" w:rsidTr="00650AD8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3A19F1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Социально-педагогические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650AD8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608,67</w:t>
            </w:r>
          </w:p>
        </w:tc>
      </w:tr>
      <w:tr w:rsidR="00650AD8" w:rsidRPr="005F6B7E" w:rsidTr="00650AD8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262,68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1 495,98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Формирование позитивных интересов (в том числе в сфере досуга)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563,88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досуга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419,93</w:t>
            </w:r>
          </w:p>
        </w:tc>
      </w:tr>
      <w:tr w:rsidR="00650AD8" w:rsidRPr="005F6B7E" w:rsidTr="00650AD8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</w:rPr>
              <w:t>Социально-трудовые услуги</w:t>
            </w:r>
            <w:r w:rsidRPr="005F6B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мероприятий по использованию трудовых возможностей и обучению профессиональным навыкам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388,94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1 605,23</w:t>
            </w:r>
          </w:p>
        </w:tc>
      </w:tr>
      <w:tr w:rsidR="00650AD8" w:rsidRPr="005F6B7E" w:rsidTr="00650AD8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1 860,09</w:t>
            </w:r>
          </w:p>
        </w:tc>
      </w:tr>
      <w:tr w:rsidR="00650AD8" w:rsidRPr="005F6B7E" w:rsidTr="00650AD8">
        <w:trPr>
          <w:trHeight w:val="300"/>
        </w:trPr>
        <w:tc>
          <w:tcPr>
            <w:tcW w:w="10348" w:type="dxa"/>
            <w:gridSpan w:val="4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Социально-правовые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433,63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получении юридических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1 405,51</w:t>
            </w:r>
          </w:p>
        </w:tc>
      </w:tr>
      <w:tr w:rsidR="00650AD8" w:rsidRPr="005F6B7E" w:rsidTr="00650AD8">
        <w:trPr>
          <w:trHeight w:val="79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Услуги по защите прав и законных интересов получателей социальных услуг в установленном законодательством Российской Федерации порядке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9 793,86</w:t>
            </w:r>
          </w:p>
        </w:tc>
      </w:tr>
      <w:tr w:rsidR="00650AD8" w:rsidRPr="005F6B7E" w:rsidTr="00650AD8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652,77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278,61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566,23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1 025,91</w:t>
            </w:r>
          </w:p>
        </w:tc>
      </w:tr>
      <w:tr w:rsidR="00650AD8" w:rsidRPr="005F6B7E" w:rsidTr="00650AD8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Срочные социальные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435,62</w:t>
            </w:r>
          </w:p>
        </w:tc>
      </w:tr>
      <w:tr w:rsidR="00650AD8" w:rsidRPr="005F6B7E" w:rsidTr="00650AD8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одеждой и обувью и другими предметами первой необходимости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3 332,67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временного жилого помещения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2 811,56</w:t>
            </w:r>
          </w:p>
        </w:tc>
      </w:tr>
      <w:tr w:rsidR="00650AD8" w:rsidRPr="005F6B7E" w:rsidTr="00650AD8">
        <w:trPr>
          <w:trHeight w:val="46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153,06</w:t>
            </w:r>
          </w:p>
        </w:tc>
      </w:tr>
      <w:tr w:rsidR="00650AD8" w:rsidRPr="005F6B7E" w:rsidTr="00650AD8">
        <w:trPr>
          <w:trHeight w:val="51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123,89</w:t>
            </w:r>
          </w:p>
        </w:tc>
      </w:tr>
      <w:tr w:rsidR="00650AD8" w:rsidRPr="005F6B7E" w:rsidTr="00650AD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0E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Перевозка на автотранспорте "Социальное такси"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5F6B7E" w:rsidRDefault="00650AD8" w:rsidP="000E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645,05</w:t>
            </w:r>
          </w:p>
        </w:tc>
      </w:tr>
    </w:tbl>
    <w:p w:rsidR="00C72267" w:rsidRDefault="00C72267" w:rsidP="00C72267">
      <w:pPr>
        <w:pStyle w:val="ConsPlusTitle"/>
        <w:jc w:val="center"/>
        <w:outlineLvl w:val="0"/>
      </w:pPr>
    </w:p>
    <w:p w:rsidR="00520F0B" w:rsidRPr="007B7DBC" w:rsidRDefault="00520F0B" w:rsidP="00520F0B">
      <w:pPr>
        <w:spacing w:after="0" w:line="20" w:lineRule="exact"/>
        <w:rPr>
          <w:sz w:val="2"/>
          <w:szCs w:val="2"/>
        </w:rPr>
      </w:pPr>
    </w:p>
    <w:p w:rsidR="00244DE0" w:rsidRDefault="00244DE0" w:rsidP="00244DE0">
      <w:pPr>
        <w:pageBreakBefore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44DE0" w:rsidRDefault="00244DE0" w:rsidP="00244DE0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44DE0" w:rsidRPr="00371F98" w:rsidRDefault="00244DE0" w:rsidP="00244DE0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244DE0" w:rsidRDefault="00244DE0" w:rsidP="00244DE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1F98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</w:t>
      </w:r>
    </w:p>
    <w:p w:rsidR="00244DE0" w:rsidRPr="00371F98" w:rsidRDefault="00244DE0" w:rsidP="00244DE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244DE0" w:rsidRPr="00371F98" w:rsidRDefault="00244DE0" w:rsidP="00244DE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71F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____________№ _______</w:t>
      </w:r>
    </w:p>
    <w:p w:rsidR="00244DE0" w:rsidRDefault="00244DE0" w:rsidP="00244D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4DE0" w:rsidRPr="00E91BFE" w:rsidRDefault="00244DE0" w:rsidP="00244DE0">
      <w:pPr>
        <w:pStyle w:val="ConsPlusTitle"/>
        <w:jc w:val="center"/>
        <w:outlineLvl w:val="0"/>
      </w:pPr>
      <w:r>
        <w:t>ТАРИФЫ</w:t>
      </w:r>
    </w:p>
    <w:p w:rsidR="00244DE0" w:rsidRDefault="00244DE0" w:rsidP="00244DE0">
      <w:pPr>
        <w:pStyle w:val="ConsPlusTitle"/>
        <w:jc w:val="center"/>
        <w:outlineLvl w:val="0"/>
        <w:rPr>
          <w:b w:val="0"/>
        </w:rPr>
      </w:pPr>
      <w:r w:rsidRPr="004876F8">
        <w:rPr>
          <w:b w:val="0"/>
        </w:rPr>
        <w:t xml:space="preserve">на социальные услуги на основании </w:t>
      </w:r>
      <w:proofErr w:type="spellStart"/>
      <w:r w:rsidRPr="004876F8">
        <w:rPr>
          <w:b w:val="0"/>
        </w:rPr>
        <w:t>подушевых</w:t>
      </w:r>
      <w:proofErr w:type="spellEnd"/>
      <w:r w:rsidRPr="004876F8">
        <w:rPr>
          <w:b w:val="0"/>
        </w:rPr>
        <w:t xml:space="preserve"> нормативов финансирования социальных услуг, предоставляемые организациями социального обслуживания, расположенными</w:t>
      </w:r>
      <w:r w:rsidRPr="00825A67">
        <w:rPr>
          <w:b w:val="0"/>
        </w:rPr>
        <w:t xml:space="preserve"> </w:t>
      </w:r>
      <w:r w:rsidRPr="004876F8">
        <w:rPr>
          <w:b w:val="0"/>
        </w:rPr>
        <w:t>на территории муниципальн</w:t>
      </w:r>
      <w:r>
        <w:rPr>
          <w:b w:val="0"/>
        </w:rPr>
        <w:t>ых</w:t>
      </w:r>
      <w:r w:rsidRPr="004876F8">
        <w:rPr>
          <w:b w:val="0"/>
        </w:rPr>
        <w:t xml:space="preserve"> образовани</w:t>
      </w:r>
      <w:r>
        <w:rPr>
          <w:b w:val="0"/>
        </w:rPr>
        <w:t>й</w:t>
      </w:r>
      <w:r w:rsidRPr="004876F8">
        <w:rPr>
          <w:b w:val="0"/>
        </w:rPr>
        <w:t xml:space="preserve"> </w:t>
      </w:r>
    </w:p>
    <w:p w:rsidR="00244DE0" w:rsidRPr="00825A67" w:rsidRDefault="00244DE0" w:rsidP="00244DE0">
      <w:pPr>
        <w:pStyle w:val="ConsPlusTitle"/>
        <w:jc w:val="center"/>
        <w:outlineLvl w:val="0"/>
        <w:rPr>
          <w:b w:val="0"/>
        </w:rPr>
      </w:pPr>
      <w:r w:rsidRPr="004876F8">
        <w:rPr>
          <w:b w:val="0"/>
        </w:rPr>
        <w:t xml:space="preserve">город </w:t>
      </w:r>
      <w:r>
        <w:rPr>
          <w:b w:val="0"/>
        </w:rPr>
        <w:t xml:space="preserve">Ноябрьск, город </w:t>
      </w:r>
      <w:proofErr w:type="spellStart"/>
      <w:r>
        <w:rPr>
          <w:b w:val="0"/>
        </w:rPr>
        <w:t>Муравленко</w:t>
      </w:r>
      <w:proofErr w:type="spellEnd"/>
      <w:r>
        <w:rPr>
          <w:b w:val="0"/>
        </w:rPr>
        <w:t xml:space="preserve"> и город </w:t>
      </w:r>
      <w:proofErr w:type="spellStart"/>
      <w:r>
        <w:rPr>
          <w:b w:val="0"/>
        </w:rPr>
        <w:t>Губкинский</w:t>
      </w:r>
      <w:proofErr w:type="spellEnd"/>
    </w:p>
    <w:p w:rsidR="00244DE0" w:rsidRDefault="00244DE0" w:rsidP="00244DE0">
      <w:pPr>
        <w:pStyle w:val="ConsPlusTitle"/>
        <w:jc w:val="center"/>
        <w:outlineLvl w:val="0"/>
      </w:pPr>
    </w:p>
    <w:p w:rsidR="00244DE0" w:rsidRPr="007B7DBC" w:rsidRDefault="00244DE0" w:rsidP="00244DE0">
      <w:pPr>
        <w:spacing w:after="0" w:line="20" w:lineRule="exact"/>
        <w:rPr>
          <w:sz w:val="2"/>
          <w:szCs w:val="2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6427"/>
        <w:gridCol w:w="1559"/>
        <w:gridCol w:w="1842"/>
      </w:tblGrid>
      <w:tr w:rsidR="00650AD8" w:rsidRPr="005F6B7E" w:rsidTr="0012438E">
        <w:trPr>
          <w:trHeight w:val="300"/>
        </w:trPr>
        <w:tc>
          <w:tcPr>
            <w:tcW w:w="520" w:type="dxa"/>
            <w:vMerge w:val="restart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F6B7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F6B7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427" w:type="dxa"/>
            <w:vMerge w:val="restart"/>
            <w:shd w:val="clear" w:color="auto" w:fill="auto"/>
            <w:hideMark/>
          </w:tcPr>
          <w:p w:rsidR="00650AD8" w:rsidRPr="005F6B7E" w:rsidRDefault="00650AD8" w:rsidP="0012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  <w:bCs/>
              </w:rPr>
              <w:t>Наименование услуги в соответствии с Законом Ямало-Ненецкого автономного округа от 01 декабря 2014 года № 109-ЗАО «</w:t>
            </w:r>
            <w:r w:rsidRPr="005F6B7E">
              <w:rPr>
                <w:rFonts w:ascii="Times New Roman" w:hAnsi="Times New Roman" w:cs="Times New Roman"/>
              </w:rPr>
              <w:t>О некоторых вопросах организации социального обслуживания граждан в Ямало-Ненецком автономном округе»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Тариф (руб.)</w:t>
            </w:r>
          </w:p>
        </w:tc>
      </w:tr>
      <w:tr w:rsidR="00650AD8" w:rsidRPr="005F6B7E" w:rsidTr="0012438E">
        <w:trPr>
          <w:trHeight w:val="930"/>
        </w:trPr>
        <w:tc>
          <w:tcPr>
            <w:tcW w:w="520" w:type="dxa"/>
            <w:vMerge/>
            <w:vAlign w:val="center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7" w:type="dxa"/>
            <w:vMerge/>
            <w:vAlign w:val="center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для городской местности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27" w:type="dxa"/>
            <w:shd w:val="clear" w:color="auto" w:fill="auto"/>
            <w:vAlign w:val="center"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0AD8" w:rsidRPr="005F6B7E" w:rsidTr="0012438E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(стационар) </w:t>
            </w:r>
          </w:p>
        </w:tc>
      </w:tr>
      <w:tr w:rsidR="00650AD8" w:rsidRPr="005F6B7E" w:rsidTr="0012438E">
        <w:trPr>
          <w:trHeight w:val="94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площади жилых помещений согласно утвержденным нормативам (в том числе предоставление в пользование мебели, уборка жилых помещений и мест общего пользования)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326,78</w:t>
            </w:r>
          </w:p>
        </w:tc>
      </w:tr>
      <w:tr w:rsidR="00650AD8" w:rsidRPr="005F6B7E" w:rsidTr="0012438E">
        <w:trPr>
          <w:trHeight w:val="208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питанием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согласно утвержденным нормативам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625,91</w:t>
            </w:r>
          </w:p>
        </w:tc>
      </w:tr>
      <w:tr w:rsidR="00650AD8" w:rsidRPr="005F6B7E" w:rsidTr="0012438E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80,26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164,26</w:t>
            </w:r>
          </w:p>
        </w:tc>
      </w:tr>
      <w:tr w:rsidR="00650AD8" w:rsidRPr="005F6B7E" w:rsidTr="0012438E">
        <w:trPr>
          <w:trHeight w:val="279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написании и прочтении писем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80,11</w:t>
            </w:r>
          </w:p>
        </w:tc>
      </w:tr>
      <w:tr w:rsidR="00650AD8" w:rsidRPr="005F6B7E" w:rsidTr="0012438E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ритуальных услуг (при отсутств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ии у у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>мерших получателей социальных услуг родственником или их нежелание заняться погребением) (только для стационарной формы социального обслуживания)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89 180,32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83,00</w:t>
            </w:r>
          </w:p>
        </w:tc>
      </w:tr>
      <w:tr w:rsidR="00650AD8" w:rsidRPr="005F6B7E" w:rsidTr="0012438E">
        <w:trPr>
          <w:trHeight w:val="623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59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258,76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61,46</w:t>
            </w:r>
          </w:p>
        </w:tc>
      </w:tr>
      <w:tr w:rsidR="00650AD8" w:rsidRPr="005F6B7E" w:rsidTr="0012438E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(полустационар)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питанием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согласно утвержденным нормативам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226,98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171,58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66,93</w:t>
            </w:r>
          </w:p>
        </w:tc>
      </w:tr>
      <w:tr w:rsidR="003A19F1" w:rsidRPr="005F6B7E" w:rsidTr="003A19F1">
        <w:trPr>
          <w:trHeight w:val="415"/>
        </w:trPr>
        <w:tc>
          <w:tcPr>
            <w:tcW w:w="520" w:type="dxa"/>
            <w:shd w:val="clear" w:color="auto" w:fill="auto"/>
            <w:noWrap/>
            <w:hideMark/>
          </w:tcPr>
          <w:p w:rsidR="003A19F1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427" w:type="dxa"/>
            <w:shd w:val="clear" w:color="auto" w:fill="auto"/>
            <w:hideMark/>
          </w:tcPr>
          <w:p w:rsidR="003A19F1" w:rsidRPr="005F6B7E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F1" w:rsidRPr="005F6B7E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A19F1" w:rsidRPr="00650AD8" w:rsidRDefault="003A19F1" w:rsidP="003A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0AD8" w:rsidRPr="005F6B7E" w:rsidTr="0012438E">
        <w:trPr>
          <w:trHeight w:val="557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262,12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62,93</w:t>
            </w:r>
          </w:p>
        </w:tc>
      </w:tr>
      <w:tr w:rsidR="00650AD8" w:rsidRPr="005F6B7E" w:rsidTr="0012438E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(на дому)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12438E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441,16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427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приготовлении пищи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386,97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944,73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990,39</w:t>
            </w:r>
          </w:p>
        </w:tc>
      </w:tr>
      <w:tr w:rsidR="00650AD8" w:rsidRPr="005F6B7E" w:rsidTr="0012438E">
        <w:trPr>
          <w:trHeight w:val="83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246,44</w:t>
            </w:r>
          </w:p>
        </w:tc>
      </w:tr>
      <w:tr w:rsidR="00650AD8" w:rsidRPr="005F6B7E" w:rsidTr="0012438E">
        <w:trPr>
          <w:trHeight w:val="249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в проведении ремонта жилых помещений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7 675,16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Уборка жилых помещений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356,66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Сопровождение вне дома, в том числе к врачу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349,66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направлении в стационарные организации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3 532,31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кратковременного присмотра за детьми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475,59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79,15</w:t>
            </w:r>
          </w:p>
        </w:tc>
      </w:tr>
      <w:tr w:rsidR="00650AD8" w:rsidRPr="005F6B7E" w:rsidTr="0012438E">
        <w:trPr>
          <w:trHeight w:val="463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616,71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64,26</w:t>
            </w:r>
          </w:p>
        </w:tc>
      </w:tr>
      <w:tr w:rsidR="00650AD8" w:rsidRPr="005F6B7E" w:rsidTr="0012438E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1 746,01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проведении медико-социальной экспертизы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2 690,27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организации прохождения диспансеризации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2 172,08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Содействие в госпитализации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нуждающихся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в лечебно-профилактические организации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1 785,23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первой доврачебной помощи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462,49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503,80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оказании стоматологической помощи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1 523,08</w:t>
            </w:r>
          </w:p>
        </w:tc>
      </w:tr>
      <w:tr w:rsidR="00650AD8" w:rsidRPr="005F6B7E" w:rsidTr="0012438E">
        <w:trPr>
          <w:trHeight w:val="789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142,71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196,84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75,64</w:t>
            </w:r>
          </w:p>
        </w:tc>
      </w:tr>
      <w:tr w:rsidR="00650AD8" w:rsidRPr="005F6B7E" w:rsidTr="0012438E">
        <w:trPr>
          <w:trHeight w:val="135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77,93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366,46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193,45</w:t>
            </w:r>
          </w:p>
        </w:tc>
      </w:tr>
      <w:tr w:rsidR="003A19F1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3A19F1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427" w:type="dxa"/>
            <w:shd w:val="clear" w:color="auto" w:fill="auto"/>
            <w:hideMark/>
          </w:tcPr>
          <w:p w:rsidR="003A19F1" w:rsidRPr="005F6B7E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F1" w:rsidRPr="005F6B7E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A19F1" w:rsidRPr="00650AD8" w:rsidRDefault="003A19F1" w:rsidP="003A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0AD8" w:rsidRPr="005F6B7E" w:rsidTr="0012438E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44,54</w:t>
            </w:r>
          </w:p>
        </w:tc>
      </w:tr>
      <w:tr w:rsidR="00650AD8" w:rsidRPr="005F6B7E" w:rsidTr="0012438E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(полустационар)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12438E">
        <w:trPr>
          <w:trHeight w:val="75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124,87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239,98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87,71</w:t>
            </w:r>
          </w:p>
        </w:tc>
      </w:tr>
      <w:tr w:rsidR="00650AD8" w:rsidRPr="005F6B7E" w:rsidTr="0012438E">
        <w:trPr>
          <w:trHeight w:val="1274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61,97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375,66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190,42</w:t>
            </w:r>
          </w:p>
        </w:tc>
      </w:tr>
      <w:tr w:rsidR="00650AD8" w:rsidRPr="005F6B7E" w:rsidTr="0012438E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65,98</w:t>
            </w:r>
          </w:p>
        </w:tc>
      </w:tr>
      <w:tr w:rsidR="00650AD8" w:rsidRPr="005F6B7E" w:rsidTr="0012438E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(на дому)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12438E">
        <w:trPr>
          <w:trHeight w:val="693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123,67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237,01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100,77</w:t>
            </w:r>
          </w:p>
        </w:tc>
      </w:tr>
      <w:tr w:rsidR="00650AD8" w:rsidRPr="005F6B7E" w:rsidTr="0012438E">
        <w:trPr>
          <w:trHeight w:val="133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79,23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336,78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215,84</w:t>
            </w:r>
          </w:p>
        </w:tc>
      </w:tr>
      <w:tr w:rsidR="00650AD8" w:rsidRPr="005F6B7E" w:rsidTr="0012438E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86,67</w:t>
            </w:r>
          </w:p>
        </w:tc>
      </w:tr>
      <w:tr w:rsidR="00650AD8" w:rsidRPr="005F6B7E" w:rsidTr="0012438E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399,85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Психологическая диагностика и обследование личности, за исключением социального обслуживания на дому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1 732,76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116,47</w:t>
            </w:r>
          </w:p>
        </w:tc>
      </w:tr>
      <w:tr w:rsidR="00650AD8" w:rsidRPr="005F6B7E" w:rsidTr="0012438E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психологической (экстренной психологической) помощи и поддержки, в том числе получателям социальных услуг, осуществляющим уход на дому за тяжелобольными получателями социальных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137,38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536,76</w:t>
            </w:r>
          </w:p>
        </w:tc>
      </w:tr>
      <w:tr w:rsidR="00650AD8" w:rsidRPr="005F6B7E" w:rsidTr="0012438E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Социально-педагогические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12438E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579,12</w:t>
            </w:r>
          </w:p>
        </w:tc>
      </w:tr>
      <w:tr w:rsidR="00650AD8" w:rsidRPr="005F6B7E" w:rsidTr="0012438E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249,93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1 423,36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Формирование позитивных интересов (в том числе в сфере досуга)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536,51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досуга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399,55</w:t>
            </w:r>
          </w:p>
        </w:tc>
      </w:tr>
      <w:tr w:rsidR="00650AD8" w:rsidRPr="005F6B7E" w:rsidTr="0012438E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</w:rPr>
              <w:t>Социально-трудовые услуги</w:t>
            </w:r>
            <w:r w:rsidRPr="005F6B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мероприятий по использованию трудовых возможностей и обучению профессиональным навыкам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370,06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1 527,31</w:t>
            </w:r>
          </w:p>
        </w:tc>
      </w:tr>
      <w:tr w:rsidR="00650AD8" w:rsidRPr="005F6B7E" w:rsidTr="0012438E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1 769,79</w:t>
            </w:r>
          </w:p>
        </w:tc>
      </w:tr>
      <w:tr w:rsidR="00650AD8" w:rsidRPr="005F6B7E" w:rsidTr="0012438E">
        <w:trPr>
          <w:trHeight w:val="300"/>
        </w:trPr>
        <w:tc>
          <w:tcPr>
            <w:tcW w:w="10348" w:type="dxa"/>
            <w:gridSpan w:val="4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Социально-правовые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412,58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получении юридических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1 337,28</w:t>
            </w:r>
          </w:p>
        </w:tc>
      </w:tr>
      <w:tr w:rsidR="00650AD8" w:rsidRPr="005F6B7E" w:rsidTr="0012438E">
        <w:trPr>
          <w:trHeight w:val="79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Услуги по защите прав и законных интересов получателей социальных услуг в установленном законодательством Российской Федерации порядке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9 318,43</w:t>
            </w:r>
          </w:p>
        </w:tc>
      </w:tr>
      <w:tr w:rsidR="00650AD8" w:rsidRPr="005F6B7E" w:rsidTr="0012438E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>
            <w:pPr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621,08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>
            <w:pPr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265,08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>
            <w:pPr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538,75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>
            <w:pPr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976,11</w:t>
            </w:r>
          </w:p>
        </w:tc>
      </w:tr>
      <w:tr w:rsidR="00650AD8" w:rsidRPr="005F6B7E" w:rsidTr="0012438E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Срочные социальные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>
            <w:pPr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414,47</w:t>
            </w:r>
          </w:p>
        </w:tc>
      </w:tr>
      <w:tr w:rsidR="00650AD8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одеждой и обувью и другими предметами первой необходимости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>
            <w:pPr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3 170,89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временного жилого помещения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2 675,08</w:t>
            </w:r>
          </w:p>
        </w:tc>
      </w:tr>
      <w:tr w:rsidR="00650AD8" w:rsidRPr="005F6B7E" w:rsidTr="0012438E">
        <w:trPr>
          <w:trHeight w:val="46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 w:rsidP="00124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145,63</w:t>
            </w:r>
          </w:p>
        </w:tc>
      </w:tr>
      <w:tr w:rsidR="00650AD8" w:rsidRPr="005F6B7E" w:rsidTr="0012438E">
        <w:trPr>
          <w:trHeight w:val="515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>
            <w:pPr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117,88</w:t>
            </w:r>
          </w:p>
        </w:tc>
      </w:tr>
      <w:tr w:rsidR="00650AD8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427" w:type="dxa"/>
            <w:shd w:val="clear" w:color="auto" w:fill="auto"/>
            <w:hideMark/>
          </w:tcPr>
          <w:p w:rsidR="00650AD8" w:rsidRPr="005F6B7E" w:rsidRDefault="00650AD8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Перевозка на автотранспорте "Социальное такси"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0AD8" w:rsidRPr="005F6B7E" w:rsidRDefault="00650AD8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50AD8" w:rsidRPr="00650AD8" w:rsidRDefault="00650AD8">
            <w:pPr>
              <w:jc w:val="center"/>
              <w:rPr>
                <w:rFonts w:ascii="Times New Roman" w:hAnsi="Times New Roman" w:cs="Times New Roman"/>
              </w:rPr>
            </w:pPr>
            <w:r w:rsidRPr="00650AD8">
              <w:rPr>
                <w:rFonts w:ascii="Times New Roman" w:hAnsi="Times New Roman" w:cs="Times New Roman"/>
              </w:rPr>
              <w:t>613,73</w:t>
            </w:r>
          </w:p>
        </w:tc>
      </w:tr>
    </w:tbl>
    <w:p w:rsidR="00244DE0" w:rsidRDefault="00244DE0" w:rsidP="00244DE0">
      <w:pPr>
        <w:pStyle w:val="ConsPlusNormal"/>
        <w:ind w:firstLine="540"/>
        <w:jc w:val="both"/>
        <w:rPr>
          <w:bCs/>
        </w:rPr>
      </w:pPr>
    </w:p>
    <w:p w:rsidR="00244DE0" w:rsidRDefault="00244DE0" w:rsidP="00244DE0">
      <w:pPr>
        <w:pageBreakBefore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44DE0" w:rsidRDefault="00244DE0" w:rsidP="00244DE0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44DE0" w:rsidRPr="00371F98" w:rsidRDefault="00244DE0" w:rsidP="00244DE0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244DE0" w:rsidRDefault="00244DE0" w:rsidP="00244DE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1F98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</w:t>
      </w:r>
    </w:p>
    <w:p w:rsidR="00244DE0" w:rsidRPr="00371F98" w:rsidRDefault="00244DE0" w:rsidP="00244DE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244DE0" w:rsidRPr="00371F98" w:rsidRDefault="00244DE0" w:rsidP="00244DE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71F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____________№ _______</w:t>
      </w:r>
    </w:p>
    <w:p w:rsidR="00244DE0" w:rsidRDefault="00244DE0" w:rsidP="00244D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4DE0" w:rsidRPr="00E91BFE" w:rsidRDefault="00244DE0" w:rsidP="00244DE0">
      <w:pPr>
        <w:pStyle w:val="ConsPlusTitle"/>
        <w:jc w:val="center"/>
        <w:outlineLvl w:val="0"/>
      </w:pPr>
      <w:r>
        <w:t>ТАРИФЫ</w:t>
      </w:r>
    </w:p>
    <w:p w:rsidR="00244DE0" w:rsidRPr="00825A67" w:rsidRDefault="00244DE0" w:rsidP="00244DE0">
      <w:pPr>
        <w:pStyle w:val="ConsPlusTitle"/>
        <w:jc w:val="center"/>
        <w:outlineLvl w:val="0"/>
        <w:rPr>
          <w:b w:val="0"/>
        </w:rPr>
      </w:pPr>
      <w:r w:rsidRPr="004876F8">
        <w:rPr>
          <w:b w:val="0"/>
        </w:rPr>
        <w:t xml:space="preserve">на социальные услуги на основании </w:t>
      </w:r>
      <w:proofErr w:type="spellStart"/>
      <w:r w:rsidRPr="004876F8">
        <w:rPr>
          <w:b w:val="0"/>
        </w:rPr>
        <w:t>подушевых</w:t>
      </w:r>
      <w:proofErr w:type="spellEnd"/>
      <w:r w:rsidRPr="004876F8">
        <w:rPr>
          <w:b w:val="0"/>
        </w:rPr>
        <w:t xml:space="preserve"> нормативов финансирования социальных услуг, предоставляемые организациями социального обслуживания, расположенными</w:t>
      </w:r>
      <w:r w:rsidRPr="00825A67">
        <w:rPr>
          <w:b w:val="0"/>
        </w:rPr>
        <w:t xml:space="preserve"> </w:t>
      </w:r>
      <w:r w:rsidRPr="004876F8">
        <w:rPr>
          <w:b w:val="0"/>
        </w:rPr>
        <w:t xml:space="preserve">на территории муниципального образования </w:t>
      </w:r>
      <w:proofErr w:type="spellStart"/>
      <w:r>
        <w:rPr>
          <w:b w:val="0"/>
        </w:rPr>
        <w:t>Надымский</w:t>
      </w:r>
      <w:proofErr w:type="spellEnd"/>
      <w:r>
        <w:rPr>
          <w:b w:val="0"/>
        </w:rPr>
        <w:t xml:space="preserve"> район</w:t>
      </w:r>
    </w:p>
    <w:p w:rsidR="00244DE0" w:rsidRDefault="00244DE0" w:rsidP="00244DE0">
      <w:pPr>
        <w:pStyle w:val="ConsPlusTitle"/>
        <w:jc w:val="center"/>
        <w:outlineLvl w:val="0"/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5718"/>
        <w:gridCol w:w="1418"/>
        <w:gridCol w:w="1349"/>
        <w:gridCol w:w="1420"/>
      </w:tblGrid>
      <w:tr w:rsidR="0012438E" w:rsidRPr="005F6B7E" w:rsidTr="0012438E">
        <w:trPr>
          <w:trHeight w:val="300"/>
        </w:trPr>
        <w:tc>
          <w:tcPr>
            <w:tcW w:w="520" w:type="dxa"/>
            <w:vMerge w:val="restart"/>
            <w:shd w:val="clear" w:color="auto" w:fill="auto"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F6B7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F6B7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718" w:type="dxa"/>
            <w:vMerge w:val="restart"/>
            <w:shd w:val="clear" w:color="auto" w:fill="auto"/>
            <w:hideMark/>
          </w:tcPr>
          <w:p w:rsidR="0012438E" w:rsidRPr="005F6B7E" w:rsidRDefault="0012438E" w:rsidP="0012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  <w:bCs/>
              </w:rPr>
              <w:t>Наименование услуги в соответствии с Законом Ямало-Ненецкого автономного округа от 01 декабря 2014 года № 109-ЗАО «</w:t>
            </w:r>
            <w:r w:rsidRPr="005F6B7E">
              <w:rPr>
                <w:rFonts w:ascii="Times New Roman" w:hAnsi="Times New Roman" w:cs="Times New Roman"/>
              </w:rPr>
              <w:t>О некоторых вопросах организации социального обслуживания граждан в Ямало-Ненецком автономном округе»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9" w:type="dxa"/>
            <w:gridSpan w:val="2"/>
            <w:shd w:val="clear" w:color="auto" w:fill="auto"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Тариф (руб.)</w:t>
            </w:r>
          </w:p>
        </w:tc>
      </w:tr>
      <w:tr w:rsidR="0012438E" w:rsidRPr="005F6B7E" w:rsidTr="0012438E">
        <w:trPr>
          <w:trHeight w:val="930"/>
        </w:trPr>
        <w:tc>
          <w:tcPr>
            <w:tcW w:w="520" w:type="dxa"/>
            <w:vMerge/>
            <w:vAlign w:val="center"/>
            <w:hideMark/>
          </w:tcPr>
          <w:p w:rsidR="0012438E" w:rsidRPr="005F6B7E" w:rsidRDefault="0012438E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8" w:type="dxa"/>
            <w:vMerge/>
            <w:vAlign w:val="center"/>
            <w:hideMark/>
          </w:tcPr>
          <w:p w:rsidR="0012438E" w:rsidRPr="005F6B7E" w:rsidRDefault="0012438E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2438E" w:rsidRPr="005F6B7E" w:rsidRDefault="0012438E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для городской местности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для сельской местности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438E" w:rsidRPr="005F6B7E" w:rsidTr="0012438E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2438E" w:rsidRPr="005F6B7E" w:rsidRDefault="0012438E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(стационар) </w:t>
            </w:r>
          </w:p>
        </w:tc>
      </w:tr>
      <w:tr w:rsidR="0012438E" w:rsidRPr="005F6B7E" w:rsidTr="0012438E">
        <w:trPr>
          <w:trHeight w:val="945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площади жилых помещений согласно утвержденным нормативам (в том числе предоставление в пользование мебели, уборка жилых помещений и мест общего пользования)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326,78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341,67</w:t>
            </w:r>
          </w:p>
        </w:tc>
      </w:tr>
      <w:tr w:rsidR="0012438E" w:rsidRPr="005F6B7E" w:rsidTr="0012438E">
        <w:trPr>
          <w:trHeight w:val="208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питанием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согласно утвержденным нормативам</w:t>
            </w:r>
          </w:p>
        </w:tc>
        <w:tc>
          <w:tcPr>
            <w:tcW w:w="14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625,91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651,20</w:t>
            </w:r>
          </w:p>
        </w:tc>
      </w:tr>
      <w:tr w:rsidR="0012438E" w:rsidRPr="005F6B7E" w:rsidTr="0012438E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80,26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76,87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164,26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175,88</w:t>
            </w:r>
          </w:p>
        </w:tc>
      </w:tr>
      <w:tr w:rsidR="0012438E" w:rsidRPr="005F6B7E" w:rsidTr="0012438E">
        <w:trPr>
          <w:trHeight w:val="279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написании и прочтении писем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80,11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95,28</w:t>
            </w:r>
          </w:p>
        </w:tc>
      </w:tr>
      <w:tr w:rsidR="0012438E" w:rsidRPr="005F6B7E" w:rsidTr="0012438E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ритуальных услуг (при отсутств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ии у у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>мерших получателей социальных услуг родственником или их нежелание заняться погребением) (только для стационарной формы социального обслуживания)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89 180,32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89 180,33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83,38</w:t>
            </w:r>
          </w:p>
        </w:tc>
      </w:tr>
      <w:tr w:rsidR="0012438E" w:rsidRPr="005F6B7E" w:rsidTr="0012438E">
        <w:trPr>
          <w:trHeight w:val="814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258,76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264,98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61,46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63,34</w:t>
            </w:r>
          </w:p>
        </w:tc>
      </w:tr>
      <w:tr w:rsidR="0012438E" w:rsidRPr="005F6B7E" w:rsidTr="0012438E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2438E" w:rsidRPr="005F6B7E" w:rsidRDefault="0012438E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(полустационар)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питанием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согласно утвержденным нормативам</w:t>
            </w:r>
          </w:p>
        </w:tc>
        <w:tc>
          <w:tcPr>
            <w:tcW w:w="14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226,98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240,98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171,58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179,68</w:t>
            </w:r>
          </w:p>
        </w:tc>
      </w:tr>
      <w:tr w:rsidR="003A19F1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3A19F1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718" w:type="dxa"/>
            <w:shd w:val="clear" w:color="auto" w:fill="auto"/>
            <w:hideMark/>
          </w:tcPr>
          <w:p w:rsidR="003A19F1" w:rsidRPr="005F6B7E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A19F1" w:rsidRPr="005F6B7E" w:rsidRDefault="003A19F1" w:rsidP="003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3A19F1" w:rsidRPr="0012438E" w:rsidRDefault="003A19F1" w:rsidP="003A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3A19F1" w:rsidRPr="0012438E" w:rsidRDefault="003A19F1" w:rsidP="003A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66,93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73,98</w:t>
            </w:r>
          </w:p>
        </w:tc>
      </w:tr>
      <w:tr w:rsidR="0012438E" w:rsidRPr="005F6B7E" w:rsidTr="0012438E">
        <w:trPr>
          <w:trHeight w:val="87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262,12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267,38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62,93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67,06</w:t>
            </w:r>
          </w:p>
        </w:tc>
      </w:tr>
      <w:tr w:rsidR="0012438E" w:rsidRPr="005F6B7E" w:rsidTr="0012438E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2438E" w:rsidRPr="005F6B7E" w:rsidRDefault="0012438E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(на дому)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438E" w:rsidRPr="005F6B7E" w:rsidTr="0012438E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441,16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450,60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7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приготовлении пищи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386,97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393,59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944,73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993,99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990,39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1 071,88</w:t>
            </w:r>
          </w:p>
        </w:tc>
      </w:tr>
      <w:tr w:rsidR="0012438E" w:rsidRPr="005F6B7E" w:rsidTr="0012438E">
        <w:trPr>
          <w:trHeight w:val="83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246,44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260,13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в проведении ремонта жилых помещений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7 675,16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8 575,34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Уборка жилых помещений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356,66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369,46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Сопровождение вне дома, в том числе к врачу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349,66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372,96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направлении в стационарные организации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3 532,31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4 709,58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кратковременного присмотра за детьми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475,59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501,56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79,15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88,40</w:t>
            </w:r>
          </w:p>
        </w:tc>
      </w:tr>
      <w:tr w:rsidR="0012438E" w:rsidRPr="005F6B7E" w:rsidTr="0012438E">
        <w:trPr>
          <w:trHeight w:val="825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616,71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668,54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64,26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66,45</w:t>
            </w:r>
          </w:p>
        </w:tc>
      </w:tr>
      <w:tr w:rsidR="0012438E" w:rsidRPr="005F6B7E" w:rsidTr="0012438E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2438E" w:rsidRPr="005F6B7E" w:rsidRDefault="0012438E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1 746,01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1 958,78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проведении медико-социальной экспертизы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2 690,27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2 957,42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организации прохождения диспансеризации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2 172,08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2 631,40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Содействие в госпитализации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нуждающихся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в лечебно-профилактические организации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1 785,23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1 829,54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первой доврачебной помощи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462,49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512,98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503,80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544,01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оказании стоматологической помощи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1 523,08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1 579,59</w:t>
            </w:r>
          </w:p>
        </w:tc>
      </w:tr>
      <w:tr w:rsidR="0012438E" w:rsidRPr="005F6B7E" w:rsidTr="0012438E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142,71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149,81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196,84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221,42</w:t>
            </w:r>
          </w:p>
        </w:tc>
      </w:tr>
      <w:tr w:rsidR="0012438E" w:rsidRPr="005F6B7E" w:rsidTr="003A19F1">
        <w:trPr>
          <w:trHeight w:val="273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Систематическое наблюдение за получателями социальных услуг для выявления отклонений в состоянии </w:t>
            </w:r>
            <w:r w:rsidRPr="005F6B7E">
              <w:rPr>
                <w:rFonts w:ascii="Times New Roman" w:eastAsia="Times New Roman" w:hAnsi="Times New Roman" w:cs="Times New Roman"/>
              </w:rPr>
              <w:lastRenderedPageBreak/>
              <w:t>их здоровья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75,64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85,17</w:t>
            </w:r>
          </w:p>
        </w:tc>
      </w:tr>
      <w:tr w:rsidR="0012438E" w:rsidRPr="005F6B7E" w:rsidTr="0012438E">
        <w:trPr>
          <w:trHeight w:val="135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77,93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83,69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366,46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390,44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193,45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214,54</w:t>
            </w:r>
          </w:p>
        </w:tc>
      </w:tr>
      <w:tr w:rsidR="0012438E" w:rsidRPr="005F6B7E" w:rsidTr="0012438E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44,54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55,59</w:t>
            </w:r>
          </w:p>
        </w:tc>
      </w:tr>
      <w:tr w:rsidR="0012438E" w:rsidRPr="005F6B7E" w:rsidTr="0012438E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2438E" w:rsidRPr="005F6B7E" w:rsidRDefault="0012438E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(полустационар)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438E" w:rsidRPr="005F6B7E" w:rsidTr="0012438E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124,87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128,06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239,98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268,89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87,71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94,81</w:t>
            </w:r>
          </w:p>
        </w:tc>
      </w:tr>
      <w:tr w:rsidR="0012438E" w:rsidRPr="005F6B7E" w:rsidTr="0012438E">
        <w:trPr>
          <w:trHeight w:val="153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61,97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63,53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375,66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414,81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190,42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200,84</w:t>
            </w:r>
          </w:p>
        </w:tc>
      </w:tr>
      <w:tr w:rsidR="0012438E" w:rsidRPr="005F6B7E" w:rsidTr="0012438E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65,98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73,38</w:t>
            </w:r>
          </w:p>
        </w:tc>
      </w:tr>
      <w:tr w:rsidR="0012438E" w:rsidRPr="005F6B7E" w:rsidTr="0012438E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2438E" w:rsidRPr="005F6B7E" w:rsidRDefault="0012438E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(на дому)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438E" w:rsidRPr="005F6B7E" w:rsidTr="0012438E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123,67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125,27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237,01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238,63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100,77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112,78</w:t>
            </w:r>
          </w:p>
        </w:tc>
      </w:tr>
      <w:tr w:rsidR="0012438E" w:rsidRPr="005F6B7E" w:rsidTr="0012438E">
        <w:trPr>
          <w:trHeight w:val="1335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79,23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93,00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336,78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357,81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215,84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234,96</w:t>
            </w:r>
          </w:p>
        </w:tc>
      </w:tr>
      <w:tr w:rsidR="0012438E" w:rsidRPr="005F6B7E" w:rsidTr="0012438E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91,37</w:t>
            </w:r>
          </w:p>
        </w:tc>
      </w:tr>
      <w:tr w:rsidR="0012438E" w:rsidRPr="005F6B7E" w:rsidTr="0012438E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2438E" w:rsidRPr="005F6B7E" w:rsidRDefault="0012438E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399,85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415,92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Психологическая диагностика и обследование личности, за исключением социального обслуживания на дому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1 732,76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1 761,44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116,47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122,98</w:t>
            </w:r>
          </w:p>
        </w:tc>
      </w:tr>
      <w:tr w:rsidR="0012438E" w:rsidRPr="005F6B7E" w:rsidTr="0012438E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психологической (экстренной психологической) помощи и поддержки, в том числе получателям социальных услуг, осуществляющим уход на дому за тяжелобольными получателями социальных услуг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137,38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142,84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536,76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586,13</w:t>
            </w:r>
          </w:p>
        </w:tc>
      </w:tr>
      <w:tr w:rsidR="0012438E" w:rsidRPr="005F6B7E" w:rsidTr="0012438E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2438E" w:rsidRPr="005F6B7E" w:rsidRDefault="0012438E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Социально-педагогические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438E" w:rsidRPr="005F6B7E" w:rsidTr="0012438E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579,12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602,94</w:t>
            </w:r>
          </w:p>
        </w:tc>
      </w:tr>
      <w:tr w:rsidR="0012438E" w:rsidRPr="005F6B7E" w:rsidTr="0012438E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249,93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263,01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1 423,36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1 458,98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Формирование позитивных интересов (в том числе в сфере досуга)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536,51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550,25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досуга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399,55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401,27</w:t>
            </w:r>
          </w:p>
        </w:tc>
      </w:tr>
      <w:tr w:rsidR="0012438E" w:rsidRPr="005F6B7E" w:rsidTr="0012438E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</w:rPr>
              <w:t>Социально-трудовые услуги</w:t>
            </w:r>
            <w:r w:rsidRPr="005F6B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мероприятий по использованию трудовых возможностей и обучению профессиональным навыкам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370,06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374,71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1 527,31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1 624,04</w:t>
            </w:r>
          </w:p>
        </w:tc>
      </w:tr>
      <w:tr w:rsidR="0012438E" w:rsidRPr="005F6B7E" w:rsidTr="0012438E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1 769,79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1 965,27</w:t>
            </w:r>
          </w:p>
        </w:tc>
      </w:tr>
      <w:tr w:rsidR="0012438E" w:rsidRPr="005F6B7E" w:rsidTr="0012438E">
        <w:trPr>
          <w:trHeight w:val="300"/>
        </w:trPr>
        <w:tc>
          <w:tcPr>
            <w:tcW w:w="10425" w:type="dxa"/>
            <w:gridSpan w:val="5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Социально-правовые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412,58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433,05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получении юридических услуг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1 337,28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1 439,24</w:t>
            </w:r>
          </w:p>
        </w:tc>
      </w:tr>
      <w:tr w:rsidR="0012438E" w:rsidRPr="005F6B7E" w:rsidTr="0012438E">
        <w:trPr>
          <w:trHeight w:val="795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Услуги по защите прав и законных интересов получателей социальных услуг в установленном законодательством Российской Федерации порядке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9 318,43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9 624,39</w:t>
            </w:r>
          </w:p>
        </w:tc>
      </w:tr>
      <w:tr w:rsidR="0012438E" w:rsidRPr="005F6B7E" w:rsidTr="0012438E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2438E" w:rsidRPr="005F6B7E" w:rsidRDefault="0012438E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621,08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640,43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265,08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269,86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538,75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571,46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976,11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1 007,08</w:t>
            </w:r>
          </w:p>
        </w:tc>
      </w:tr>
      <w:tr w:rsidR="0012438E" w:rsidRPr="005F6B7E" w:rsidTr="0012438E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2438E" w:rsidRPr="005F6B7E" w:rsidRDefault="0012438E" w:rsidP="001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Срочные социальные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76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414,47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433,88</w:t>
            </w:r>
          </w:p>
        </w:tc>
      </w:tr>
      <w:tr w:rsidR="0012438E" w:rsidRPr="005F6B7E" w:rsidTr="0012438E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одеждой и обувью и другими предметами первой необходимости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3 170,89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3 399,99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временного жилого помещения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2 675,08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419,01</w:t>
            </w:r>
          </w:p>
        </w:tc>
      </w:tr>
      <w:tr w:rsidR="0012438E" w:rsidRPr="005F6B7E" w:rsidTr="0012438E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145,63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149,87</w:t>
            </w:r>
          </w:p>
        </w:tc>
      </w:tr>
      <w:tr w:rsidR="0012438E" w:rsidRPr="005F6B7E" w:rsidTr="0012438E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117,88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120,85</w:t>
            </w:r>
          </w:p>
        </w:tc>
      </w:tr>
      <w:tr w:rsidR="0012438E" w:rsidRPr="005F6B7E" w:rsidTr="0012438E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2438E" w:rsidRPr="005F6B7E" w:rsidRDefault="0012438E" w:rsidP="0012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5718" w:type="dxa"/>
            <w:shd w:val="clear" w:color="auto" w:fill="auto"/>
            <w:hideMark/>
          </w:tcPr>
          <w:p w:rsidR="0012438E" w:rsidRPr="005F6B7E" w:rsidRDefault="0012438E" w:rsidP="00DF5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Перевозка на автотранспорте "Социальное такси"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438E" w:rsidRPr="005F6B7E" w:rsidRDefault="0012438E" w:rsidP="00D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613,73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2438E" w:rsidRPr="0012438E" w:rsidRDefault="0012438E" w:rsidP="00DF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646,13</w:t>
            </w:r>
          </w:p>
        </w:tc>
      </w:tr>
    </w:tbl>
    <w:p w:rsidR="0012438E" w:rsidRDefault="0012438E" w:rsidP="00244DE0">
      <w:pPr>
        <w:pStyle w:val="ConsPlusTitle"/>
        <w:jc w:val="center"/>
        <w:outlineLvl w:val="0"/>
      </w:pPr>
    </w:p>
    <w:p w:rsidR="00244DE0" w:rsidRPr="007B7DBC" w:rsidRDefault="00244DE0" w:rsidP="00244DE0">
      <w:pPr>
        <w:spacing w:after="0" w:line="20" w:lineRule="exact"/>
        <w:rPr>
          <w:sz w:val="2"/>
          <w:szCs w:val="2"/>
        </w:rPr>
      </w:pPr>
    </w:p>
    <w:p w:rsidR="003D3DF9" w:rsidRDefault="003D3DF9" w:rsidP="003D3DF9">
      <w:pPr>
        <w:pageBreakBefore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3D3DF9" w:rsidRDefault="003D3DF9" w:rsidP="003D3DF9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D3DF9" w:rsidRPr="00371F98" w:rsidRDefault="003D3DF9" w:rsidP="003D3DF9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3D3DF9" w:rsidRDefault="003D3DF9" w:rsidP="003D3DF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1F98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</w:t>
      </w:r>
    </w:p>
    <w:p w:rsidR="003D3DF9" w:rsidRPr="00371F98" w:rsidRDefault="003D3DF9" w:rsidP="003D3DF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3D3DF9" w:rsidRPr="00371F98" w:rsidRDefault="003D3DF9" w:rsidP="003D3DF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71F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____________№ _______</w:t>
      </w:r>
    </w:p>
    <w:p w:rsidR="003D3DF9" w:rsidRDefault="003D3DF9" w:rsidP="003D3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DF9" w:rsidRPr="00E91BFE" w:rsidRDefault="003D3DF9" w:rsidP="003D3DF9">
      <w:pPr>
        <w:pStyle w:val="ConsPlusTitle"/>
        <w:jc w:val="center"/>
        <w:outlineLvl w:val="0"/>
      </w:pPr>
      <w:r>
        <w:t>ТАРИФЫ</w:t>
      </w:r>
    </w:p>
    <w:p w:rsidR="003D3DF9" w:rsidRDefault="003D3DF9" w:rsidP="003D3DF9">
      <w:pPr>
        <w:pStyle w:val="ConsPlusTitle"/>
        <w:jc w:val="center"/>
        <w:outlineLvl w:val="0"/>
        <w:rPr>
          <w:b w:val="0"/>
        </w:rPr>
      </w:pPr>
      <w:r w:rsidRPr="004876F8">
        <w:rPr>
          <w:b w:val="0"/>
        </w:rPr>
        <w:t xml:space="preserve">на социальные услуги на основании </w:t>
      </w:r>
      <w:proofErr w:type="spellStart"/>
      <w:r w:rsidRPr="004876F8">
        <w:rPr>
          <w:b w:val="0"/>
        </w:rPr>
        <w:t>подушевых</w:t>
      </w:r>
      <w:proofErr w:type="spellEnd"/>
      <w:r w:rsidRPr="004876F8">
        <w:rPr>
          <w:b w:val="0"/>
        </w:rPr>
        <w:t xml:space="preserve"> нормативов финансирования социальных услуг, предоставляемые организациями социального обслуживания, расположенными</w:t>
      </w:r>
      <w:r w:rsidRPr="00825A67">
        <w:rPr>
          <w:b w:val="0"/>
        </w:rPr>
        <w:t xml:space="preserve"> </w:t>
      </w:r>
      <w:r w:rsidRPr="004876F8">
        <w:rPr>
          <w:b w:val="0"/>
        </w:rPr>
        <w:t>на территории муниципальн</w:t>
      </w:r>
      <w:r>
        <w:rPr>
          <w:b w:val="0"/>
        </w:rPr>
        <w:t>ых</w:t>
      </w:r>
      <w:r w:rsidRPr="004876F8">
        <w:rPr>
          <w:b w:val="0"/>
        </w:rPr>
        <w:t xml:space="preserve"> образовани</w:t>
      </w:r>
      <w:r>
        <w:rPr>
          <w:b w:val="0"/>
        </w:rPr>
        <w:t>й</w:t>
      </w:r>
      <w:r w:rsidRPr="004876F8">
        <w:rPr>
          <w:b w:val="0"/>
        </w:rPr>
        <w:t xml:space="preserve"> </w:t>
      </w:r>
    </w:p>
    <w:p w:rsidR="003D3DF9" w:rsidRPr="00825A67" w:rsidRDefault="003D3DF9" w:rsidP="003D3DF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Приуральский район, </w:t>
      </w:r>
      <w:proofErr w:type="spellStart"/>
      <w:r>
        <w:rPr>
          <w:b w:val="0"/>
        </w:rPr>
        <w:t>Ямальский</w:t>
      </w:r>
      <w:proofErr w:type="spellEnd"/>
      <w:r>
        <w:rPr>
          <w:b w:val="0"/>
        </w:rPr>
        <w:t xml:space="preserve"> район и Тазовский район</w:t>
      </w:r>
    </w:p>
    <w:p w:rsidR="003D3DF9" w:rsidRDefault="003D3DF9" w:rsidP="003D3DF9">
      <w:pPr>
        <w:pStyle w:val="ConsPlusTitle"/>
        <w:jc w:val="center"/>
        <w:outlineLvl w:val="0"/>
      </w:pPr>
    </w:p>
    <w:p w:rsidR="003D3DF9" w:rsidRPr="007B7DBC" w:rsidRDefault="003D3DF9" w:rsidP="003D3DF9">
      <w:pPr>
        <w:spacing w:after="0" w:line="20" w:lineRule="exact"/>
        <w:rPr>
          <w:sz w:val="2"/>
          <w:szCs w:val="2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6710"/>
        <w:gridCol w:w="1559"/>
        <w:gridCol w:w="1559"/>
      </w:tblGrid>
      <w:tr w:rsidR="002B613C" w:rsidRPr="005F6B7E" w:rsidTr="002B613C">
        <w:trPr>
          <w:trHeight w:val="300"/>
        </w:trPr>
        <w:tc>
          <w:tcPr>
            <w:tcW w:w="520" w:type="dxa"/>
            <w:vMerge w:val="restart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F6B7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F6B7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710" w:type="dxa"/>
            <w:vMerge w:val="restart"/>
            <w:shd w:val="clear" w:color="auto" w:fill="auto"/>
            <w:hideMark/>
          </w:tcPr>
          <w:p w:rsidR="002B613C" w:rsidRPr="005F6B7E" w:rsidRDefault="002B613C" w:rsidP="006A5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  <w:bCs/>
              </w:rPr>
              <w:t>Наименование услуги в соответствии с Законом Ямало-Ненецкого автономного округа от 01 декабря 2014 года № 109-ЗАО «</w:t>
            </w:r>
            <w:r w:rsidRPr="005F6B7E">
              <w:rPr>
                <w:rFonts w:ascii="Times New Roman" w:hAnsi="Times New Roman" w:cs="Times New Roman"/>
              </w:rPr>
              <w:t>О некоторых вопросах организации социального обслуживания граждан в Ямало-Ненецком автономном округе»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Тариф (руб.)</w:t>
            </w:r>
          </w:p>
        </w:tc>
      </w:tr>
      <w:tr w:rsidR="002B613C" w:rsidRPr="005F6B7E" w:rsidTr="002B613C">
        <w:trPr>
          <w:trHeight w:val="930"/>
        </w:trPr>
        <w:tc>
          <w:tcPr>
            <w:tcW w:w="520" w:type="dxa"/>
            <w:vMerge/>
            <w:vAlign w:val="center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0" w:type="dxa"/>
            <w:vMerge/>
            <w:vAlign w:val="center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для сельской местности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0" w:type="dxa"/>
            <w:shd w:val="clear" w:color="auto" w:fill="auto"/>
            <w:vAlign w:val="center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613C" w:rsidRPr="005F6B7E" w:rsidTr="00B01132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(стационар) </w:t>
            </w:r>
          </w:p>
        </w:tc>
      </w:tr>
      <w:tr w:rsidR="002B613C" w:rsidRPr="005F6B7E" w:rsidTr="002B613C">
        <w:trPr>
          <w:trHeight w:val="94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площади жилых помещений согласно утвержденным нормативам (в том числе предоставление в пользование мебели, уборка жилых помещений и мест общего пользования)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359,10</w:t>
            </w:r>
          </w:p>
        </w:tc>
      </w:tr>
      <w:tr w:rsidR="002B613C" w:rsidRPr="005F6B7E" w:rsidTr="002B613C">
        <w:trPr>
          <w:trHeight w:val="208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питанием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согласно утвержденным нормативам</w:t>
            </w:r>
          </w:p>
        </w:tc>
        <w:tc>
          <w:tcPr>
            <w:tcW w:w="1559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684,42</w:t>
            </w:r>
          </w:p>
        </w:tc>
      </w:tr>
      <w:tr w:rsidR="002B613C" w:rsidRPr="005F6B7E" w:rsidTr="002B613C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559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80,80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184,85</w:t>
            </w:r>
          </w:p>
        </w:tc>
      </w:tr>
      <w:tr w:rsidR="002B613C" w:rsidRPr="005F6B7E" w:rsidTr="002B613C">
        <w:trPr>
          <w:trHeight w:val="279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написании и прочтении писем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100,14</w:t>
            </w:r>
          </w:p>
        </w:tc>
      </w:tr>
      <w:tr w:rsidR="002B613C" w:rsidRPr="005F6B7E" w:rsidTr="002B613C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ритуальных услуг (при отсутств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ии у у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>мерших получателей социальных услуг родственником или их нежелание заняться погребением) (только для стационарной формы социального обслуживания)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93 730,34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87,63</w:t>
            </w:r>
          </w:p>
        </w:tc>
      </w:tr>
      <w:tr w:rsidR="002B613C" w:rsidRPr="005F6B7E" w:rsidTr="002B613C">
        <w:trPr>
          <w:trHeight w:val="491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59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278,50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66,57</w:t>
            </w:r>
          </w:p>
        </w:tc>
      </w:tr>
      <w:tr w:rsidR="002B613C" w:rsidRPr="005F6B7E" w:rsidTr="00970A09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(полустационар)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питанием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согласно утвержденным нормативам</w:t>
            </w:r>
          </w:p>
        </w:tc>
        <w:tc>
          <w:tcPr>
            <w:tcW w:w="1559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253,28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188,85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77,75</w:t>
            </w:r>
          </w:p>
        </w:tc>
      </w:tr>
      <w:tr w:rsidR="00D8345B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D8345B" w:rsidRDefault="00D8345B" w:rsidP="00D8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710" w:type="dxa"/>
            <w:shd w:val="clear" w:color="auto" w:fill="auto"/>
            <w:hideMark/>
          </w:tcPr>
          <w:p w:rsidR="00D8345B" w:rsidRPr="005F6B7E" w:rsidRDefault="00D8345B" w:rsidP="00D8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345B" w:rsidRPr="005F6B7E" w:rsidRDefault="00D8345B" w:rsidP="00D8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345B" w:rsidRPr="005F6B7E" w:rsidRDefault="00D8345B" w:rsidP="00D834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613C" w:rsidRPr="005F6B7E" w:rsidTr="002B613C">
        <w:trPr>
          <w:trHeight w:val="557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281,02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70,48</w:t>
            </w:r>
          </w:p>
        </w:tc>
      </w:tr>
      <w:tr w:rsidR="002B613C" w:rsidRPr="005F6B7E" w:rsidTr="00F30E8D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(на дому)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2B613C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473,59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710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приготовлении пищи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413,67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1 044,71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1 126,57</w:t>
            </w:r>
          </w:p>
        </w:tc>
      </w:tr>
      <w:tr w:rsidR="002B613C" w:rsidRPr="005F6B7E" w:rsidTr="002B613C">
        <w:trPr>
          <w:trHeight w:val="83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273,40</w:t>
            </w:r>
          </w:p>
        </w:tc>
      </w:tr>
      <w:tr w:rsidR="002B613C" w:rsidRPr="005F6B7E" w:rsidTr="002B613C">
        <w:trPr>
          <w:trHeight w:val="107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в проведении ремонта жилых помещений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9 012,85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Уборка жилых помещений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388,31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Сопровождение вне дома, в том числе к врачу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391,99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направлении в стационарные организации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4 949,86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кратковременного присмотра за детьми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527,15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92,91</w:t>
            </w:r>
          </w:p>
        </w:tc>
      </w:tr>
      <w:tr w:rsidR="002B613C" w:rsidRPr="005F6B7E" w:rsidTr="002B613C">
        <w:trPr>
          <w:trHeight w:val="463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702,65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69,84</w:t>
            </w:r>
          </w:p>
        </w:tc>
      </w:tr>
      <w:tr w:rsidR="002B613C" w:rsidRPr="005F6B7E" w:rsidTr="004D210D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2 058,72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проведении медико-социальной экспертизы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3 108,31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организации прохождения диспансеризации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2 765,65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Содействие в госпитализации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нуждающихся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в лечебно-профилактические организации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1 922,89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первой доврачебной помощи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539,15</w:t>
            </w:r>
          </w:p>
        </w:tc>
      </w:tr>
      <w:tr w:rsidR="002B613C" w:rsidRPr="005F6B7E" w:rsidTr="002B613C">
        <w:trPr>
          <w:trHeight w:val="19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571,76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оказании стоматологической помощи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1 660,19</w:t>
            </w:r>
          </w:p>
        </w:tc>
      </w:tr>
      <w:tr w:rsidR="002B613C" w:rsidRPr="005F6B7E" w:rsidTr="002B613C">
        <w:trPr>
          <w:trHeight w:val="714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157,46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232,72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89,52</w:t>
            </w:r>
          </w:p>
        </w:tc>
      </w:tr>
      <w:tr w:rsidR="002B613C" w:rsidRPr="005F6B7E" w:rsidTr="002B613C">
        <w:trPr>
          <w:trHeight w:val="135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87,96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410,36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225,48</w:t>
            </w:r>
          </w:p>
        </w:tc>
      </w:tr>
      <w:tr w:rsidR="00D8345B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D8345B" w:rsidRDefault="00D8345B" w:rsidP="00D8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710" w:type="dxa"/>
            <w:shd w:val="clear" w:color="auto" w:fill="auto"/>
            <w:hideMark/>
          </w:tcPr>
          <w:p w:rsidR="00D8345B" w:rsidRPr="005F6B7E" w:rsidRDefault="00D8345B" w:rsidP="00D8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345B" w:rsidRPr="005F6B7E" w:rsidRDefault="00D8345B" w:rsidP="00D8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345B" w:rsidRPr="005F6B7E" w:rsidRDefault="00D8345B" w:rsidP="00D834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613C" w:rsidRPr="005F6B7E" w:rsidTr="002B613C">
        <w:trPr>
          <w:trHeight w:val="539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58,43</w:t>
            </w:r>
          </w:p>
        </w:tc>
      </w:tr>
      <w:tr w:rsidR="002B613C" w:rsidRPr="005F6B7E" w:rsidTr="0034493F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(полустационар)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2B613C">
        <w:trPr>
          <w:trHeight w:val="816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134,60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282,61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99,65</w:t>
            </w:r>
          </w:p>
        </w:tc>
      </w:tr>
      <w:tr w:rsidR="002B613C" w:rsidRPr="005F6B7E" w:rsidTr="002B613C">
        <w:trPr>
          <w:trHeight w:val="1278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66,77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435,97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211,09</w:t>
            </w:r>
          </w:p>
        </w:tc>
      </w:tr>
      <w:tr w:rsidR="002B613C" w:rsidRPr="005F6B7E" w:rsidTr="002B613C">
        <w:trPr>
          <w:trHeight w:val="511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77,12</w:t>
            </w:r>
          </w:p>
        </w:tc>
      </w:tr>
      <w:tr w:rsidR="002B613C" w:rsidRPr="005F6B7E" w:rsidTr="002B613C">
        <w:trPr>
          <w:trHeight w:val="263"/>
        </w:trPr>
        <w:tc>
          <w:tcPr>
            <w:tcW w:w="10348" w:type="dxa"/>
            <w:gridSpan w:val="4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надомное</w:t>
            </w:r>
            <w:proofErr w:type="gramEnd"/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2B613C">
        <w:trPr>
          <w:trHeight w:val="793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131,67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250,80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118,53</w:t>
            </w:r>
          </w:p>
        </w:tc>
      </w:tr>
      <w:tr w:rsidR="002B613C" w:rsidRPr="005F6B7E" w:rsidTr="002B613C">
        <w:trPr>
          <w:trHeight w:val="133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97,74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376,06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246,94</w:t>
            </w:r>
          </w:p>
        </w:tc>
      </w:tr>
      <w:tr w:rsidR="002B613C" w:rsidRPr="005F6B7E" w:rsidTr="002B613C">
        <w:trPr>
          <w:trHeight w:val="461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96,03</w:t>
            </w:r>
          </w:p>
        </w:tc>
      </w:tr>
      <w:tr w:rsidR="002B613C" w:rsidRPr="005F6B7E" w:rsidTr="00606557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437,14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Психологическая диагностика и обследование личности, за исключением социального обслуживания на дому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1 851,31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129,25</w:t>
            </w:r>
          </w:p>
        </w:tc>
      </w:tr>
      <w:tr w:rsidR="002B613C" w:rsidRPr="005F6B7E" w:rsidTr="002B613C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психологической (экстренной психологической) помощи и поддержки, в том числе получателям социальных услуг, осуществляющим уход на дому за тяжелобольными получателями социальных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150,13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616,03</w:t>
            </w:r>
          </w:p>
        </w:tc>
      </w:tr>
      <w:tr w:rsidR="002B613C" w:rsidRPr="005F6B7E" w:rsidTr="008D6141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Социально-педагогические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2B613C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633,70</w:t>
            </w:r>
          </w:p>
        </w:tc>
      </w:tr>
      <w:tr w:rsidR="00D8345B" w:rsidRPr="005F6B7E" w:rsidTr="00D8345B">
        <w:trPr>
          <w:trHeight w:val="415"/>
        </w:trPr>
        <w:tc>
          <w:tcPr>
            <w:tcW w:w="520" w:type="dxa"/>
            <w:shd w:val="clear" w:color="auto" w:fill="auto"/>
            <w:noWrap/>
            <w:hideMark/>
          </w:tcPr>
          <w:p w:rsidR="00D8345B" w:rsidRDefault="00D8345B" w:rsidP="00D8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710" w:type="dxa"/>
            <w:shd w:val="clear" w:color="auto" w:fill="auto"/>
            <w:hideMark/>
          </w:tcPr>
          <w:p w:rsidR="00D8345B" w:rsidRPr="005F6B7E" w:rsidRDefault="00D8345B" w:rsidP="00D8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345B" w:rsidRPr="005F6B7E" w:rsidRDefault="00D8345B" w:rsidP="00D8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345B" w:rsidRPr="005F6B7E" w:rsidRDefault="00D8345B" w:rsidP="00D834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613C" w:rsidRPr="005F6B7E" w:rsidTr="002B613C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276,43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1 533,42</w:t>
            </w:r>
          </w:p>
        </w:tc>
      </w:tr>
      <w:tr w:rsidR="002B613C" w:rsidRPr="005F6B7E" w:rsidTr="002B613C">
        <w:trPr>
          <w:trHeight w:val="322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Формирование позитивных интересов (в том числе в сфере досуга)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578,32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досуга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421,74</w:t>
            </w:r>
          </w:p>
        </w:tc>
      </w:tr>
      <w:tr w:rsidR="002B613C" w:rsidRPr="005F6B7E" w:rsidTr="00504D9F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</w:rPr>
              <w:t>Социально-трудовые услуги</w:t>
            </w:r>
            <w:r w:rsidRPr="005F6B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мероприятий по использованию трудовых возможностей и обучению профессиональным навыкам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393,83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1 706,90</w:t>
            </w:r>
          </w:p>
        </w:tc>
      </w:tr>
      <w:tr w:rsidR="002B613C" w:rsidRPr="005F6B7E" w:rsidTr="002B613C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2 065,54</w:t>
            </w:r>
          </w:p>
        </w:tc>
      </w:tr>
      <w:tr w:rsidR="002B613C" w:rsidRPr="005F6B7E" w:rsidTr="00B63B64">
        <w:trPr>
          <w:trHeight w:val="300"/>
        </w:trPr>
        <w:tc>
          <w:tcPr>
            <w:tcW w:w="10348" w:type="dxa"/>
            <w:gridSpan w:val="4"/>
            <w:shd w:val="clear" w:color="auto" w:fill="auto"/>
            <w:noWrap/>
            <w:hideMark/>
          </w:tcPr>
          <w:p w:rsidR="002B613C" w:rsidRPr="005F6B7E" w:rsidRDefault="002B613C" w:rsidP="002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Социально-правовые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455,14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получении юридических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1 512,67</w:t>
            </w:r>
          </w:p>
        </w:tc>
      </w:tr>
      <w:tr w:rsidR="002B613C" w:rsidRPr="005F6B7E" w:rsidTr="002B613C">
        <w:trPr>
          <w:trHeight w:val="79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Услуги по защите прав и законных интересов получателей социальных услуг в установленном законодательством Российской Федерации порядке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10 115,43</w:t>
            </w:r>
          </w:p>
        </w:tc>
      </w:tr>
      <w:tr w:rsidR="002B613C" w:rsidRPr="005F6B7E" w:rsidTr="00732663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673,11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283,63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600,62</w:t>
            </w:r>
          </w:p>
        </w:tc>
      </w:tr>
      <w:tr w:rsidR="002B613C" w:rsidRPr="005F6B7E" w:rsidTr="002B613C">
        <w:trPr>
          <w:trHeight w:val="359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1 058,46</w:t>
            </w:r>
          </w:p>
        </w:tc>
      </w:tr>
      <w:tr w:rsidR="002B613C" w:rsidRPr="005F6B7E" w:rsidTr="004A1C44">
        <w:trPr>
          <w:trHeight w:val="300"/>
        </w:trPr>
        <w:tc>
          <w:tcPr>
            <w:tcW w:w="10348" w:type="dxa"/>
            <w:gridSpan w:val="4"/>
            <w:shd w:val="clear" w:color="auto" w:fill="auto"/>
            <w:hideMark/>
          </w:tcPr>
          <w:p w:rsidR="002B613C" w:rsidRPr="005F6B7E" w:rsidRDefault="002B613C" w:rsidP="002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Срочные социальные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456,02</w:t>
            </w:r>
          </w:p>
        </w:tc>
      </w:tr>
      <w:tr w:rsidR="002B613C" w:rsidRPr="005F6B7E" w:rsidTr="002B613C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одеждой и обувью и другими предметами первой необходимости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3 573,46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временного жилого помещения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440,39</w:t>
            </w:r>
          </w:p>
        </w:tc>
      </w:tr>
      <w:tr w:rsidR="002B613C" w:rsidRPr="005F6B7E" w:rsidTr="002B613C">
        <w:trPr>
          <w:trHeight w:val="601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157,51</w:t>
            </w:r>
          </w:p>
        </w:tc>
      </w:tr>
      <w:tr w:rsidR="002B613C" w:rsidRPr="005F6B7E" w:rsidTr="002B613C">
        <w:trPr>
          <w:trHeight w:val="553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127,02</w:t>
            </w:r>
          </w:p>
        </w:tc>
      </w:tr>
      <w:tr w:rsidR="002B613C" w:rsidRPr="005F6B7E" w:rsidTr="002B613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71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Перевозка на автотранспорте "Социальное такси"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679,10</w:t>
            </w:r>
          </w:p>
        </w:tc>
      </w:tr>
    </w:tbl>
    <w:p w:rsidR="003D3DF9" w:rsidRDefault="003D3DF9" w:rsidP="003D3DF9">
      <w:pPr>
        <w:pStyle w:val="ConsPlusNormal"/>
        <w:ind w:firstLine="540"/>
        <w:jc w:val="both"/>
        <w:rPr>
          <w:bCs/>
        </w:rPr>
      </w:pPr>
    </w:p>
    <w:p w:rsidR="003D3DF9" w:rsidRDefault="003D3DF9" w:rsidP="003D3DF9">
      <w:pPr>
        <w:pageBreakBefore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3D3DF9" w:rsidRDefault="003D3DF9" w:rsidP="003D3DF9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D3DF9" w:rsidRPr="00371F98" w:rsidRDefault="003D3DF9" w:rsidP="003D3DF9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3D3DF9" w:rsidRDefault="003D3DF9" w:rsidP="003D3DF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1F98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</w:t>
      </w:r>
    </w:p>
    <w:p w:rsidR="003D3DF9" w:rsidRPr="00371F98" w:rsidRDefault="003D3DF9" w:rsidP="003D3DF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3D3DF9" w:rsidRPr="00371F98" w:rsidRDefault="003D3DF9" w:rsidP="003D3DF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71F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____________№ _______</w:t>
      </w:r>
    </w:p>
    <w:p w:rsidR="003D3DF9" w:rsidRDefault="003D3DF9" w:rsidP="003D3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DF9" w:rsidRPr="00E91BFE" w:rsidRDefault="003D3DF9" w:rsidP="003D3DF9">
      <w:pPr>
        <w:pStyle w:val="ConsPlusTitle"/>
        <w:jc w:val="center"/>
        <w:outlineLvl w:val="0"/>
      </w:pPr>
      <w:r>
        <w:t>ТАРИФЫ</w:t>
      </w:r>
    </w:p>
    <w:p w:rsidR="003D3DF9" w:rsidRDefault="003D3DF9" w:rsidP="003D3DF9">
      <w:pPr>
        <w:pStyle w:val="ConsPlusTitle"/>
        <w:jc w:val="center"/>
        <w:outlineLvl w:val="0"/>
        <w:rPr>
          <w:b w:val="0"/>
        </w:rPr>
      </w:pPr>
      <w:r w:rsidRPr="004876F8">
        <w:rPr>
          <w:b w:val="0"/>
        </w:rPr>
        <w:t xml:space="preserve">на социальные услуги на основании </w:t>
      </w:r>
      <w:proofErr w:type="spellStart"/>
      <w:r w:rsidRPr="004876F8">
        <w:rPr>
          <w:b w:val="0"/>
        </w:rPr>
        <w:t>подушевых</w:t>
      </w:r>
      <w:proofErr w:type="spellEnd"/>
      <w:r w:rsidRPr="004876F8">
        <w:rPr>
          <w:b w:val="0"/>
        </w:rPr>
        <w:t xml:space="preserve"> нормативов финансирования социальных услуг, предоставляемые организациями социального обслуживания, расположенными</w:t>
      </w:r>
      <w:r w:rsidRPr="00825A67">
        <w:rPr>
          <w:b w:val="0"/>
        </w:rPr>
        <w:t xml:space="preserve"> </w:t>
      </w:r>
      <w:r w:rsidRPr="004876F8">
        <w:rPr>
          <w:b w:val="0"/>
        </w:rPr>
        <w:t>на территории муниципальн</w:t>
      </w:r>
      <w:r>
        <w:rPr>
          <w:b w:val="0"/>
        </w:rPr>
        <w:t>ых</w:t>
      </w:r>
      <w:r w:rsidRPr="004876F8">
        <w:rPr>
          <w:b w:val="0"/>
        </w:rPr>
        <w:t xml:space="preserve"> образовани</w:t>
      </w:r>
      <w:r>
        <w:rPr>
          <w:b w:val="0"/>
        </w:rPr>
        <w:t>й</w:t>
      </w:r>
      <w:r w:rsidRPr="004876F8">
        <w:rPr>
          <w:b w:val="0"/>
        </w:rPr>
        <w:t xml:space="preserve"> </w:t>
      </w:r>
    </w:p>
    <w:p w:rsidR="003D3DF9" w:rsidRDefault="003D3DF9" w:rsidP="003D3DF9">
      <w:pPr>
        <w:pStyle w:val="ConsPlusTitle"/>
        <w:jc w:val="center"/>
        <w:outlineLvl w:val="0"/>
        <w:rPr>
          <w:b w:val="0"/>
        </w:rPr>
      </w:pPr>
      <w:proofErr w:type="spellStart"/>
      <w:r>
        <w:rPr>
          <w:b w:val="0"/>
        </w:rPr>
        <w:t>Пуровский</w:t>
      </w:r>
      <w:proofErr w:type="spellEnd"/>
      <w:r>
        <w:rPr>
          <w:b w:val="0"/>
        </w:rPr>
        <w:t xml:space="preserve"> район и </w:t>
      </w:r>
      <w:proofErr w:type="spellStart"/>
      <w:r>
        <w:rPr>
          <w:b w:val="0"/>
        </w:rPr>
        <w:t>Красноселькупский</w:t>
      </w:r>
      <w:proofErr w:type="spellEnd"/>
      <w:r>
        <w:rPr>
          <w:b w:val="0"/>
        </w:rPr>
        <w:t xml:space="preserve"> район</w:t>
      </w:r>
    </w:p>
    <w:p w:rsidR="001A4D05" w:rsidRDefault="001A4D05" w:rsidP="001A4D05">
      <w:pPr>
        <w:pStyle w:val="ConsPlusTitle"/>
        <w:jc w:val="center"/>
        <w:outlineLvl w:val="0"/>
      </w:pPr>
    </w:p>
    <w:p w:rsidR="001A4D05" w:rsidRPr="007B7DBC" w:rsidRDefault="001A4D05" w:rsidP="001A4D05">
      <w:pPr>
        <w:spacing w:after="0" w:line="20" w:lineRule="exact"/>
        <w:rPr>
          <w:sz w:val="2"/>
          <w:szCs w:val="2"/>
        </w:rPr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5718"/>
        <w:gridCol w:w="1418"/>
        <w:gridCol w:w="1349"/>
        <w:gridCol w:w="1420"/>
      </w:tblGrid>
      <w:tr w:rsidR="002B613C" w:rsidRPr="005F6B7E" w:rsidTr="006A55F2">
        <w:trPr>
          <w:trHeight w:val="300"/>
        </w:trPr>
        <w:tc>
          <w:tcPr>
            <w:tcW w:w="520" w:type="dxa"/>
            <w:vMerge w:val="restart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F6B7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F6B7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718" w:type="dxa"/>
            <w:vMerge w:val="restart"/>
            <w:shd w:val="clear" w:color="auto" w:fill="auto"/>
            <w:hideMark/>
          </w:tcPr>
          <w:p w:rsidR="002B613C" w:rsidRPr="005F6B7E" w:rsidRDefault="002B613C" w:rsidP="006A5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  <w:bCs/>
              </w:rPr>
              <w:t>Наименование услуги в соответствии с Законом Ямало-Ненецкого автономного округа от 01 декабря 2014 года № 109-ЗАО «</w:t>
            </w:r>
            <w:r w:rsidRPr="005F6B7E">
              <w:rPr>
                <w:rFonts w:ascii="Times New Roman" w:hAnsi="Times New Roman" w:cs="Times New Roman"/>
              </w:rPr>
              <w:t>О некоторых вопросах организации социального обслуживания граждан в Ямало-Ненецком автономном округе»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9" w:type="dxa"/>
            <w:gridSpan w:val="2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Тариф (руб.)</w:t>
            </w:r>
          </w:p>
        </w:tc>
      </w:tr>
      <w:tr w:rsidR="002B613C" w:rsidRPr="005F6B7E" w:rsidTr="006A55F2">
        <w:trPr>
          <w:trHeight w:val="930"/>
        </w:trPr>
        <w:tc>
          <w:tcPr>
            <w:tcW w:w="520" w:type="dxa"/>
            <w:vMerge/>
            <w:vAlign w:val="center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8" w:type="dxa"/>
            <w:vMerge/>
            <w:vAlign w:val="center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для городской местности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для сельской местности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613C" w:rsidRPr="005F6B7E" w:rsidTr="006A55F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(стационар) </w:t>
            </w:r>
          </w:p>
        </w:tc>
      </w:tr>
      <w:tr w:rsidR="002B613C" w:rsidRPr="005F6B7E" w:rsidTr="006A55F2">
        <w:trPr>
          <w:trHeight w:val="94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площади жилых помещений согласно утвержденным нормативам (в том числе предоставление в пользование мебели, уборка жилых помещений и мест общего пользования)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326,78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341,67</w:t>
            </w:r>
          </w:p>
        </w:tc>
      </w:tr>
      <w:tr w:rsidR="002B613C" w:rsidRPr="005F6B7E" w:rsidTr="006A55F2">
        <w:trPr>
          <w:trHeight w:val="208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питанием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согласно утвержденным нормативам</w:t>
            </w:r>
          </w:p>
        </w:tc>
        <w:tc>
          <w:tcPr>
            <w:tcW w:w="14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625,91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651,20</w:t>
            </w:r>
          </w:p>
        </w:tc>
      </w:tr>
      <w:tr w:rsidR="002B613C" w:rsidRPr="005F6B7E" w:rsidTr="006A55F2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80,26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76,87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164,26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175,88</w:t>
            </w:r>
          </w:p>
        </w:tc>
      </w:tr>
      <w:tr w:rsidR="002B613C" w:rsidRPr="005F6B7E" w:rsidTr="006A55F2">
        <w:trPr>
          <w:trHeight w:val="279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написании и прочтении писем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80,11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95,28</w:t>
            </w:r>
          </w:p>
        </w:tc>
      </w:tr>
      <w:tr w:rsidR="002B613C" w:rsidRPr="005F6B7E" w:rsidTr="006A55F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ритуальных услуг (при отсутств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ии у у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>мерших получателей социальных услуг родственником или их нежелание заняться погребением) (только для стационарной формы социального обслуживания)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89 180,32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89 180,33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83,38</w:t>
            </w:r>
          </w:p>
        </w:tc>
      </w:tr>
      <w:tr w:rsidR="002B613C" w:rsidRPr="005F6B7E" w:rsidTr="006A55F2">
        <w:trPr>
          <w:trHeight w:val="814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258,76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264,98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61,46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63,34</w:t>
            </w:r>
          </w:p>
        </w:tc>
      </w:tr>
      <w:tr w:rsidR="002B613C" w:rsidRPr="005F6B7E" w:rsidTr="006A55F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(полустационар)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питанием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согласно утвержденным нормативам</w:t>
            </w:r>
          </w:p>
        </w:tc>
        <w:tc>
          <w:tcPr>
            <w:tcW w:w="14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226,98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240,98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171,58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179,68</w:t>
            </w:r>
          </w:p>
        </w:tc>
      </w:tr>
      <w:tr w:rsidR="00D8345B" w:rsidRPr="005F6B7E" w:rsidTr="00D8345B">
        <w:trPr>
          <w:trHeight w:val="415"/>
        </w:trPr>
        <w:tc>
          <w:tcPr>
            <w:tcW w:w="520" w:type="dxa"/>
            <w:shd w:val="clear" w:color="auto" w:fill="auto"/>
            <w:noWrap/>
            <w:hideMark/>
          </w:tcPr>
          <w:p w:rsidR="00D8345B" w:rsidRDefault="00D8345B" w:rsidP="00D8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718" w:type="dxa"/>
            <w:shd w:val="clear" w:color="auto" w:fill="auto"/>
            <w:hideMark/>
          </w:tcPr>
          <w:p w:rsidR="00D8345B" w:rsidRPr="005F6B7E" w:rsidRDefault="00D8345B" w:rsidP="00D8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345B" w:rsidRPr="005F6B7E" w:rsidRDefault="00D8345B" w:rsidP="00D8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D8345B" w:rsidRPr="0012438E" w:rsidRDefault="00D8345B" w:rsidP="00D834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8345B" w:rsidRPr="0012438E" w:rsidRDefault="00D8345B" w:rsidP="00D834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66,93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73,98</w:t>
            </w:r>
          </w:p>
        </w:tc>
      </w:tr>
      <w:tr w:rsidR="002B613C" w:rsidRPr="005F6B7E" w:rsidTr="006A55F2">
        <w:trPr>
          <w:trHeight w:val="87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262,12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267,38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62,93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67,06</w:t>
            </w:r>
          </w:p>
        </w:tc>
      </w:tr>
      <w:tr w:rsidR="002B613C" w:rsidRPr="005F6B7E" w:rsidTr="006A55F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(на дому)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6A55F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441,16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450,60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7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приготовлении пищи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386,97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393,59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944,73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993,99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990,39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1 071,88</w:t>
            </w:r>
          </w:p>
        </w:tc>
      </w:tr>
      <w:tr w:rsidR="002B613C" w:rsidRPr="005F6B7E" w:rsidTr="006A55F2">
        <w:trPr>
          <w:trHeight w:val="83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246,44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260,13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в проведении ремонта жилых помещений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7 675,16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8 575,34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Уборка жилых помещений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356,66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369,46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Сопровождение вне дома, в том числе к врачу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349,66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372,96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направлении в стационарные организации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3 532,31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4 709,58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кратковременного присмотра за детьми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475,59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501,56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79,15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88,40</w:t>
            </w:r>
          </w:p>
        </w:tc>
      </w:tr>
      <w:tr w:rsidR="002B613C" w:rsidRPr="005F6B7E" w:rsidTr="006A55F2">
        <w:trPr>
          <w:trHeight w:val="82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616,71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668,54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64,26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66,45</w:t>
            </w:r>
          </w:p>
        </w:tc>
      </w:tr>
      <w:tr w:rsidR="002B613C" w:rsidRPr="005F6B7E" w:rsidTr="006A55F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1 746,01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1 958,78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проведении медико-социальной экспертизы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2 690,27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2 957,42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организации прохождения диспансеризации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2 172,08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2 631,40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Содействие в госпитализации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нуждающихся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в лечебно-профилактические организации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1 785,23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1 829,54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первой доврачебной помощи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462,49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512,98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503,80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544,01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оказании стоматологической помощи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1 523,08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1 579,59</w:t>
            </w:r>
          </w:p>
        </w:tc>
      </w:tr>
      <w:tr w:rsidR="002B613C" w:rsidRPr="005F6B7E" w:rsidTr="006A55F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142,71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149,81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196,84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221,42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75,64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85,17</w:t>
            </w:r>
          </w:p>
        </w:tc>
      </w:tr>
      <w:tr w:rsidR="00D8345B" w:rsidRPr="005F6B7E" w:rsidTr="00D8345B">
        <w:trPr>
          <w:trHeight w:val="415"/>
        </w:trPr>
        <w:tc>
          <w:tcPr>
            <w:tcW w:w="520" w:type="dxa"/>
            <w:shd w:val="clear" w:color="auto" w:fill="auto"/>
            <w:noWrap/>
            <w:hideMark/>
          </w:tcPr>
          <w:p w:rsidR="00D8345B" w:rsidRDefault="00D8345B" w:rsidP="00D8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718" w:type="dxa"/>
            <w:shd w:val="clear" w:color="auto" w:fill="auto"/>
            <w:hideMark/>
          </w:tcPr>
          <w:p w:rsidR="00D8345B" w:rsidRPr="005F6B7E" w:rsidRDefault="00D8345B" w:rsidP="00D8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345B" w:rsidRPr="005F6B7E" w:rsidRDefault="00D8345B" w:rsidP="00D8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D8345B" w:rsidRPr="0012438E" w:rsidRDefault="00D8345B" w:rsidP="00D834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8345B" w:rsidRPr="0012438E" w:rsidRDefault="00D8345B" w:rsidP="00D834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B613C" w:rsidRPr="005F6B7E" w:rsidTr="006A55F2">
        <w:trPr>
          <w:trHeight w:val="135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77,93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83,69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366,46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390,44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193,45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214,54</w:t>
            </w:r>
          </w:p>
        </w:tc>
      </w:tr>
      <w:tr w:rsidR="002B613C" w:rsidRPr="005F6B7E" w:rsidTr="006A55F2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44,54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55,59</w:t>
            </w:r>
          </w:p>
        </w:tc>
      </w:tr>
      <w:tr w:rsidR="002B613C" w:rsidRPr="005F6B7E" w:rsidTr="006A55F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(полустационар)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6A55F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124,87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128,06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239,98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268,89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87,71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94,81</w:t>
            </w:r>
          </w:p>
        </w:tc>
      </w:tr>
      <w:tr w:rsidR="002B613C" w:rsidRPr="005F6B7E" w:rsidTr="006A55F2">
        <w:trPr>
          <w:trHeight w:val="153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61,97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63,53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375,66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414,81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190,42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200,84</w:t>
            </w:r>
          </w:p>
        </w:tc>
      </w:tr>
      <w:tr w:rsidR="002B613C" w:rsidRPr="005F6B7E" w:rsidTr="006A55F2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65,98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73,38</w:t>
            </w:r>
          </w:p>
        </w:tc>
      </w:tr>
      <w:tr w:rsidR="002B613C" w:rsidRPr="005F6B7E" w:rsidTr="006A55F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(на дому)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6A55F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F6B7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F6B7E">
              <w:rPr>
                <w:rFonts w:ascii="Times New Roman" w:eastAsia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123,67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125,27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237,01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238,63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100,77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112,78</w:t>
            </w:r>
          </w:p>
        </w:tc>
      </w:tr>
      <w:tr w:rsidR="002B613C" w:rsidRPr="005F6B7E" w:rsidTr="006A55F2">
        <w:trPr>
          <w:trHeight w:val="133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79,23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93,00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336,78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357,81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215,84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234,96</w:t>
            </w:r>
          </w:p>
        </w:tc>
      </w:tr>
      <w:tr w:rsidR="002B613C" w:rsidRPr="005F6B7E" w:rsidTr="006A55F2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91,37</w:t>
            </w:r>
          </w:p>
        </w:tc>
      </w:tr>
      <w:tr w:rsidR="002B613C" w:rsidRPr="005F6B7E" w:rsidTr="006A55F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399,85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415,92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Психологическая диагностика и обследование личности, за исключением социального обслуживания на дому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1 732,76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1 761,44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116,47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122,98</w:t>
            </w:r>
          </w:p>
        </w:tc>
      </w:tr>
      <w:tr w:rsidR="002B613C" w:rsidRPr="005F6B7E" w:rsidTr="006A55F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психологической (экстренной психологической) помощи и поддержки, в том числе получателям социальных услуг, осуществляющим уход на дому за тяжелобольными получателями социальных услуг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137,38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142,84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536,76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586,13</w:t>
            </w:r>
          </w:p>
        </w:tc>
      </w:tr>
      <w:tr w:rsidR="002B613C" w:rsidRPr="005F6B7E" w:rsidTr="006A55F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Социально-педагогические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6A55F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579,12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602,94</w:t>
            </w:r>
          </w:p>
        </w:tc>
      </w:tr>
      <w:tr w:rsidR="002B613C" w:rsidRPr="005F6B7E" w:rsidTr="006A55F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249,93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263,01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1 423,36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1 458,98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Формирование позитивных интересов (в том числе в сфере досуга)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536,51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550,25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досуга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399,55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401,27</w:t>
            </w:r>
          </w:p>
        </w:tc>
      </w:tr>
      <w:tr w:rsidR="002B613C" w:rsidRPr="005F6B7E" w:rsidTr="006A55F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</w:rPr>
              <w:t>Социально-трудовые услуги</w:t>
            </w:r>
            <w:r w:rsidRPr="005F6B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мероприятий по использованию трудовых возможностей и обучению профессиональным навыкам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370,06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374,71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1 527,31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1 624,04</w:t>
            </w:r>
          </w:p>
        </w:tc>
      </w:tr>
      <w:tr w:rsidR="002B613C" w:rsidRPr="005F6B7E" w:rsidTr="006A55F2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1 769,79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1 965,27</w:t>
            </w:r>
          </w:p>
        </w:tc>
      </w:tr>
      <w:tr w:rsidR="002B613C" w:rsidRPr="005F6B7E" w:rsidTr="006A55F2">
        <w:trPr>
          <w:trHeight w:val="300"/>
        </w:trPr>
        <w:tc>
          <w:tcPr>
            <w:tcW w:w="10425" w:type="dxa"/>
            <w:gridSpan w:val="5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Социально-правовые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412,58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433,05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получении юридических услуг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1 337,28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1 439,24</w:t>
            </w:r>
          </w:p>
        </w:tc>
      </w:tr>
      <w:tr w:rsidR="002B613C" w:rsidRPr="005F6B7E" w:rsidTr="006A55F2">
        <w:trPr>
          <w:trHeight w:val="79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Услуги по защите прав и законных интересов получателей социальных услуг в установленном законодательством Российской Федерации порядке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9 318,43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9 624,39</w:t>
            </w:r>
          </w:p>
        </w:tc>
      </w:tr>
      <w:tr w:rsidR="002B613C" w:rsidRPr="005F6B7E" w:rsidTr="006A55F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621,08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640,43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265,08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269,86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538,75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571,46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976,11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1 007,08</w:t>
            </w:r>
          </w:p>
        </w:tc>
      </w:tr>
      <w:tr w:rsidR="002B613C" w:rsidRPr="005F6B7E" w:rsidTr="006A55F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Срочные социальные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76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414,47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433,88</w:t>
            </w:r>
          </w:p>
        </w:tc>
      </w:tr>
      <w:tr w:rsidR="002B613C" w:rsidRPr="005F6B7E" w:rsidTr="006A55F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одеждой и обувью и другими предметами первой необходимости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3 170,89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3 399,99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временного жилого помещения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2 675,08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419,01</w:t>
            </w:r>
          </w:p>
        </w:tc>
      </w:tr>
      <w:tr w:rsidR="002B613C" w:rsidRPr="005F6B7E" w:rsidTr="006A55F2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145,63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149,87</w:t>
            </w:r>
          </w:p>
        </w:tc>
      </w:tr>
      <w:tr w:rsidR="002B613C" w:rsidRPr="005F6B7E" w:rsidTr="006A55F2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117,88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120,85</w:t>
            </w:r>
          </w:p>
        </w:tc>
      </w:tr>
      <w:tr w:rsidR="002B613C" w:rsidRPr="005F6B7E" w:rsidTr="006A55F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5718" w:type="dxa"/>
            <w:shd w:val="clear" w:color="auto" w:fill="auto"/>
            <w:hideMark/>
          </w:tcPr>
          <w:p w:rsidR="002B613C" w:rsidRPr="005F6B7E" w:rsidRDefault="002B613C" w:rsidP="006A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Перевозка на автотранспорте "Социальное такси"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13C" w:rsidRPr="005F6B7E" w:rsidRDefault="002B613C" w:rsidP="006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613,73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B613C" w:rsidRPr="0012438E" w:rsidRDefault="002B613C" w:rsidP="006A5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38E">
              <w:rPr>
                <w:rFonts w:ascii="Times New Roman" w:hAnsi="Times New Roman" w:cs="Times New Roman"/>
              </w:rPr>
              <w:t>646,13</w:t>
            </w:r>
          </w:p>
        </w:tc>
      </w:tr>
    </w:tbl>
    <w:p w:rsidR="001A4D05" w:rsidRPr="00825A67" w:rsidRDefault="001A4D05" w:rsidP="003D3DF9">
      <w:pPr>
        <w:pStyle w:val="ConsPlusTitle"/>
        <w:jc w:val="center"/>
        <w:outlineLvl w:val="0"/>
        <w:rPr>
          <w:b w:val="0"/>
        </w:rPr>
      </w:pPr>
    </w:p>
    <w:sectPr w:rsidR="001A4D05" w:rsidRPr="00825A67" w:rsidSect="005A4CFF">
      <w:pgSz w:w="11905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629"/>
    <w:multiLevelType w:val="hybridMultilevel"/>
    <w:tmpl w:val="632E6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787D43"/>
    <w:multiLevelType w:val="multilevel"/>
    <w:tmpl w:val="EE6E7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5DD1"/>
    <w:rsid w:val="0000233A"/>
    <w:rsid w:val="000100DF"/>
    <w:rsid w:val="0001106C"/>
    <w:rsid w:val="00013D3A"/>
    <w:rsid w:val="00034504"/>
    <w:rsid w:val="00035A72"/>
    <w:rsid w:val="00042104"/>
    <w:rsid w:val="000427E9"/>
    <w:rsid w:val="000715B4"/>
    <w:rsid w:val="000C3940"/>
    <w:rsid w:val="000D553B"/>
    <w:rsid w:val="000D6250"/>
    <w:rsid w:val="000E51A8"/>
    <w:rsid w:val="00110D6E"/>
    <w:rsid w:val="00112B78"/>
    <w:rsid w:val="0012438E"/>
    <w:rsid w:val="001253FD"/>
    <w:rsid w:val="00126105"/>
    <w:rsid w:val="00152046"/>
    <w:rsid w:val="00185C64"/>
    <w:rsid w:val="001869F4"/>
    <w:rsid w:val="00186D31"/>
    <w:rsid w:val="001A00D6"/>
    <w:rsid w:val="001A4D05"/>
    <w:rsid w:val="001B7ABC"/>
    <w:rsid w:val="001C20D5"/>
    <w:rsid w:val="001D48B3"/>
    <w:rsid w:val="001D788F"/>
    <w:rsid w:val="001F5A4E"/>
    <w:rsid w:val="00215D75"/>
    <w:rsid w:val="00234047"/>
    <w:rsid w:val="0024043C"/>
    <w:rsid w:val="00240C46"/>
    <w:rsid w:val="00244DE0"/>
    <w:rsid w:val="0026124E"/>
    <w:rsid w:val="00287C1B"/>
    <w:rsid w:val="00295FD8"/>
    <w:rsid w:val="002B613C"/>
    <w:rsid w:val="002E581E"/>
    <w:rsid w:val="002E740F"/>
    <w:rsid w:val="002F7052"/>
    <w:rsid w:val="00351FA4"/>
    <w:rsid w:val="00361312"/>
    <w:rsid w:val="0039796E"/>
    <w:rsid w:val="003A19F1"/>
    <w:rsid w:val="003D3DF9"/>
    <w:rsid w:val="003E459F"/>
    <w:rsid w:val="003E6270"/>
    <w:rsid w:val="00402535"/>
    <w:rsid w:val="004444FF"/>
    <w:rsid w:val="00467067"/>
    <w:rsid w:val="00487172"/>
    <w:rsid w:val="004876F8"/>
    <w:rsid w:val="004A1D27"/>
    <w:rsid w:val="00520F0B"/>
    <w:rsid w:val="00541B02"/>
    <w:rsid w:val="0054628D"/>
    <w:rsid w:val="005A0CDF"/>
    <w:rsid w:val="005A36E0"/>
    <w:rsid w:val="005A4CFF"/>
    <w:rsid w:val="005D4194"/>
    <w:rsid w:val="005D4DE1"/>
    <w:rsid w:val="005D74AC"/>
    <w:rsid w:val="005D7542"/>
    <w:rsid w:val="005F6B7E"/>
    <w:rsid w:val="005F7861"/>
    <w:rsid w:val="00601B50"/>
    <w:rsid w:val="00643FCD"/>
    <w:rsid w:val="00650AD8"/>
    <w:rsid w:val="006927C4"/>
    <w:rsid w:val="006E32CE"/>
    <w:rsid w:val="00723AFB"/>
    <w:rsid w:val="007619F4"/>
    <w:rsid w:val="00767883"/>
    <w:rsid w:val="007748B2"/>
    <w:rsid w:val="007868FC"/>
    <w:rsid w:val="00791682"/>
    <w:rsid w:val="0079524D"/>
    <w:rsid w:val="007A3A3D"/>
    <w:rsid w:val="007A4868"/>
    <w:rsid w:val="007B57B2"/>
    <w:rsid w:val="007B7DBC"/>
    <w:rsid w:val="007C4936"/>
    <w:rsid w:val="007F2F2C"/>
    <w:rsid w:val="008008F6"/>
    <w:rsid w:val="00825A67"/>
    <w:rsid w:val="00834F18"/>
    <w:rsid w:val="00840EF4"/>
    <w:rsid w:val="008427E6"/>
    <w:rsid w:val="008540DF"/>
    <w:rsid w:val="00854A02"/>
    <w:rsid w:val="0086504E"/>
    <w:rsid w:val="008A4FB9"/>
    <w:rsid w:val="008A57C1"/>
    <w:rsid w:val="008C5579"/>
    <w:rsid w:val="00905DD1"/>
    <w:rsid w:val="0092214F"/>
    <w:rsid w:val="009472B8"/>
    <w:rsid w:val="00992672"/>
    <w:rsid w:val="009A5E2B"/>
    <w:rsid w:val="009A7B97"/>
    <w:rsid w:val="009C0DE3"/>
    <w:rsid w:val="009C6330"/>
    <w:rsid w:val="009E659F"/>
    <w:rsid w:val="00A13E4F"/>
    <w:rsid w:val="00A14444"/>
    <w:rsid w:val="00A33632"/>
    <w:rsid w:val="00A53E58"/>
    <w:rsid w:val="00A66C5B"/>
    <w:rsid w:val="00A77866"/>
    <w:rsid w:val="00AB1048"/>
    <w:rsid w:val="00AB7EB4"/>
    <w:rsid w:val="00AC496B"/>
    <w:rsid w:val="00AD0B47"/>
    <w:rsid w:val="00AE464E"/>
    <w:rsid w:val="00AE603A"/>
    <w:rsid w:val="00AE78BC"/>
    <w:rsid w:val="00AF200D"/>
    <w:rsid w:val="00AF3DA2"/>
    <w:rsid w:val="00AF5638"/>
    <w:rsid w:val="00B4480A"/>
    <w:rsid w:val="00B53927"/>
    <w:rsid w:val="00B85F91"/>
    <w:rsid w:val="00BB73DC"/>
    <w:rsid w:val="00BC1662"/>
    <w:rsid w:val="00BC36B4"/>
    <w:rsid w:val="00BC3F02"/>
    <w:rsid w:val="00C04F18"/>
    <w:rsid w:val="00C12EA6"/>
    <w:rsid w:val="00C147AB"/>
    <w:rsid w:val="00C72267"/>
    <w:rsid w:val="00C8132E"/>
    <w:rsid w:val="00D06C49"/>
    <w:rsid w:val="00D2308D"/>
    <w:rsid w:val="00D25002"/>
    <w:rsid w:val="00D26D6D"/>
    <w:rsid w:val="00D3113F"/>
    <w:rsid w:val="00D3163D"/>
    <w:rsid w:val="00D3521E"/>
    <w:rsid w:val="00D47270"/>
    <w:rsid w:val="00D6682D"/>
    <w:rsid w:val="00D8345B"/>
    <w:rsid w:val="00D92462"/>
    <w:rsid w:val="00D94513"/>
    <w:rsid w:val="00DB555D"/>
    <w:rsid w:val="00DC4E0D"/>
    <w:rsid w:val="00DF5EE4"/>
    <w:rsid w:val="00E35168"/>
    <w:rsid w:val="00E51AB1"/>
    <w:rsid w:val="00E91BFE"/>
    <w:rsid w:val="00EA2FC4"/>
    <w:rsid w:val="00EB47A1"/>
    <w:rsid w:val="00EB74F1"/>
    <w:rsid w:val="00EC7C52"/>
    <w:rsid w:val="00EE2BA8"/>
    <w:rsid w:val="00EF48FB"/>
    <w:rsid w:val="00EF5DAB"/>
    <w:rsid w:val="00EF7975"/>
    <w:rsid w:val="00F27900"/>
    <w:rsid w:val="00F7045E"/>
    <w:rsid w:val="00F94145"/>
    <w:rsid w:val="00F941D1"/>
    <w:rsid w:val="00F978E1"/>
    <w:rsid w:val="00FA1B0B"/>
    <w:rsid w:val="00FA3077"/>
    <w:rsid w:val="00FD008D"/>
    <w:rsid w:val="00FE72D1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5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F3DA2"/>
    <w:rPr>
      <w:color w:val="0000FF" w:themeColor="hyperlink"/>
      <w:u w:val="single"/>
    </w:rPr>
  </w:style>
  <w:style w:type="paragraph" w:customStyle="1" w:styleId="ConsPlusNormal">
    <w:name w:val="ConsPlusNormal"/>
    <w:rsid w:val="00774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748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1F5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B674-C74F-4076-9286-766EC9F1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8088</Words>
  <Characters>46108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dtszn</Company>
  <LinksUpToDate>false</LinksUpToDate>
  <CharactersWithSpaces>54088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on_koneva</dc:creator>
  <cp:keywords/>
  <dc:description/>
  <cp:lastModifiedBy>User</cp:lastModifiedBy>
  <cp:revision>44</cp:revision>
  <cp:lastPrinted>2018-01-29T12:09:00Z</cp:lastPrinted>
  <dcterms:created xsi:type="dcterms:W3CDTF">2017-09-26T06:27:00Z</dcterms:created>
  <dcterms:modified xsi:type="dcterms:W3CDTF">2019-01-25T10:17:00Z</dcterms:modified>
</cp:coreProperties>
</file>